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28C" w:rsidRPr="008131BD" w:rsidRDefault="00823BB0" w:rsidP="00823BB0">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Pr="00823BB0">
        <w:rPr>
          <w:rFonts w:ascii="Times New Roman" w:hAnsi="Times New Roman" w:cs="Times New Roman"/>
          <w:b/>
          <w:sz w:val="24"/>
          <w:szCs w:val="24"/>
        </w:rPr>
        <w:drawing>
          <wp:inline distT="0" distB="0" distL="0" distR="0">
            <wp:extent cx="590550" cy="6667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590550" cy="666750"/>
                    </a:xfrm>
                    <a:prstGeom prst="rect">
                      <a:avLst/>
                    </a:prstGeom>
                    <a:noFill/>
                    <a:ln w="9525">
                      <a:noFill/>
                      <a:miter lim="800000"/>
                      <a:headEnd/>
                      <a:tailEnd/>
                    </a:ln>
                  </pic:spPr>
                </pic:pic>
              </a:graphicData>
            </a:graphic>
          </wp:inline>
        </w:drawing>
      </w:r>
    </w:p>
    <w:p w:rsidR="00E2728C" w:rsidRPr="00EA248A" w:rsidRDefault="00E2728C" w:rsidP="00E2728C">
      <w:pPr>
        <w:spacing w:line="240" w:lineRule="auto"/>
        <w:jc w:val="center"/>
        <w:rPr>
          <w:rFonts w:ascii="Times New Roman" w:hAnsi="Times New Roman" w:cs="Times New Roman"/>
          <w:b/>
          <w:sz w:val="20"/>
          <w:szCs w:val="20"/>
        </w:rPr>
      </w:pPr>
      <w:r w:rsidRPr="008131BD">
        <w:rPr>
          <w:rFonts w:ascii="Times New Roman" w:hAnsi="Times New Roman" w:cs="Times New Roman"/>
          <w:b/>
          <w:sz w:val="24"/>
          <w:szCs w:val="24"/>
        </w:rPr>
        <w:t>ИНФОРМАЦИОННЫЙ БЮЛЛЕТЕНЬ МУНИЦИПАЛЬНОГО ОБРАЗОВАНИЯ</w:t>
      </w:r>
      <w:r w:rsidRPr="00EA248A">
        <w:rPr>
          <w:rFonts w:ascii="Times New Roman" w:hAnsi="Times New Roman" w:cs="Times New Roman"/>
          <w:b/>
          <w:sz w:val="20"/>
          <w:szCs w:val="20"/>
        </w:rPr>
        <w:t xml:space="preserve"> </w:t>
      </w:r>
      <w:r w:rsidRPr="00EA248A">
        <w:rPr>
          <w:rFonts w:ascii="Times New Roman" w:hAnsi="Times New Roman" w:cs="Times New Roman"/>
          <w:b/>
          <w:sz w:val="20"/>
          <w:szCs w:val="20"/>
        </w:rPr>
        <w:br/>
      </w:r>
      <w:r w:rsidRPr="008131BD">
        <w:rPr>
          <w:rFonts w:ascii="Times New Roman" w:hAnsi="Times New Roman" w:cs="Times New Roman"/>
          <w:b/>
          <w:sz w:val="24"/>
          <w:szCs w:val="24"/>
        </w:rPr>
        <w:t>«АНДЕГСКИЙ СЕЛЬСОВЕТ»</w:t>
      </w:r>
    </w:p>
    <w:p w:rsidR="00E2728C" w:rsidRPr="008131BD" w:rsidRDefault="00A907E5" w:rsidP="00A91CD7">
      <w:pPr>
        <w:spacing w:line="240" w:lineRule="auto"/>
        <w:jc w:val="center"/>
        <w:rPr>
          <w:rFonts w:ascii="Times New Roman" w:hAnsi="Times New Roman" w:cs="Times New Roman"/>
          <w:sz w:val="24"/>
          <w:szCs w:val="24"/>
        </w:rPr>
      </w:pPr>
      <w:r>
        <w:rPr>
          <w:rFonts w:ascii="Times New Roman" w:hAnsi="Times New Roman" w:cs="Times New Roman"/>
          <w:sz w:val="24"/>
          <w:szCs w:val="24"/>
        </w:rPr>
        <w:t>23</w:t>
      </w:r>
      <w:r w:rsidR="00A708F4">
        <w:rPr>
          <w:rFonts w:ascii="Times New Roman" w:hAnsi="Times New Roman" w:cs="Times New Roman"/>
          <w:sz w:val="24"/>
          <w:szCs w:val="24"/>
        </w:rPr>
        <w:t xml:space="preserve"> мая </w:t>
      </w:r>
      <w:r w:rsidR="009F64D0">
        <w:rPr>
          <w:rFonts w:ascii="Times New Roman" w:hAnsi="Times New Roman" w:cs="Times New Roman"/>
          <w:sz w:val="24"/>
          <w:szCs w:val="24"/>
        </w:rPr>
        <w:t xml:space="preserve"> </w:t>
      </w:r>
      <w:r w:rsidR="00E2728C" w:rsidRPr="008131BD">
        <w:rPr>
          <w:rFonts w:ascii="Times New Roman" w:hAnsi="Times New Roman" w:cs="Times New Roman"/>
          <w:sz w:val="24"/>
          <w:szCs w:val="24"/>
        </w:rPr>
        <w:t>201</w:t>
      </w:r>
      <w:r w:rsidR="00075CC4">
        <w:rPr>
          <w:rFonts w:ascii="Times New Roman" w:hAnsi="Times New Roman" w:cs="Times New Roman"/>
          <w:sz w:val="24"/>
          <w:szCs w:val="24"/>
        </w:rPr>
        <w:t>8</w:t>
      </w:r>
      <w:r w:rsidR="00E2728C" w:rsidRPr="008131BD">
        <w:rPr>
          <w:rFonts w:ascii="Times New Roman" w:hAnsi="Times New Roman" w:cs="Times New Roman"/>
          <w:sz w:val="24"/>
          <w:szCs w:val="24"/>
        </w:rPr>
        <w:t xml:space="preserve"> года</w:t>
      </w:r>
      <w:r w:rsidR="00A91CD7" w:rsidRPr="008131BD">
        <w:rPr>
          <w:rFonts w:ascii="Times New Roman" w:hAnsi="Times New Roman" w:cs="Times New Roman"/>
          <w:sz w:val="24"/>
          <w:szCs w:val="24"/>
        </w:rPr>
        <w:t xml:space="preserve"> </w:t>
      </w:r>
      <w:r w:rsidR="00E2728C" w:rsidRPr="008131BD">
        <w:rPr>
          <w:rFonts w:ascii="Times New Roman" w:hAnsi="Times New Roman" w:cs="Times New Roman"/>
          <w:sz w:val="24"/>
          <w:szCs w:val="24"/>
        </w:rPr>
        <w:t xml:space="preserve">№ </w:t>
      </w:r>
      <w:r>
        <w:rPr>
          <w:rFonts w:ascii="Times New Roman" w:hAnsi="Times New Roman" w:cs="Times New Roman"/>
          <w:sz w:val="24"/>
          <w:szCs w:val="24"/>
        </w:rPr>
        <w:t>13</w:t>
      </w:r>
    </w:p>
    <w:p w:rsidR="00967DE8" w:rsidRPr="00EA248A" w:rsidRDefault="00D036A6" w:rsidP="00967DE8">
      <w:pPr>
        <w:spacing w:line="240" w:lineRule="auto"/>
        <w:rPr>
          <w:rFonts w:ascii="Times New Roman" w:hAnsi="Times New Roman" w:cs="Times New Roman"/>
          <w:sz w:val="20"/>
          <w:szCs w:val="20"/>
        </w:rPr>
      </w:pPr>
      <w:r>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_x0000_s1028" type="#_x0000_t202" style="position:absolute;margin-left:12.6pt;margin-top:6.05pt;width:110.2pt;height:20.5pt;z-index:251660288;mso-width-relative:margin;mso-height-relative:margin">
            <v:textbox style="mso-next-textbox:#_x0000_s1028">
              <w:txbxContent>
                <w:p w:rsidR="00CE1E5A" w:rsidRPr="00EA248A" w:rsidRDefault="00CE1E5A" w:rsidP="00967DE8">
                  <w:pPr>
                    <w:jc w:val="center"/>
                    <w:rPr>
                      <w:rFonts w:ascii="Times New Roman" w:hAnsi="Times New Roman" w:cs="Times New Roman"/>
                      <w:sz w:val="20"/>
                      <w:szCs w:val="20"/>
                    </w:rPr>
                  </w:pPr>
                  <w:r w:rsidRPr="00EA248A">
                    <w:rPr>
                      <w:rFonts w:ascii="Times New Roman" w:hAnsi="Times New Roman" w:cs="Times New Roman"/>
                      <w:sz w:val="20"/>
                      <w:szCs w:val="20"/>
                    </w:rPr>
                    <w:t>ИНФОРМАЦИЯ</w:t>
                  </w:r>
                </w:p>
              </w:txbxContent>
            </v:textbox>
          </v:shape>
        </w:pict>
      </w:r>
    </w:p>
    <w:p w:rsidR="00AD0347" w:rsidRPr="00117A0E" w:rsidRDefault="008131BD" w:rsidP="00117A0E">
      <w:pPr>
        <w:spacing w:after="0"/>
        <w:rPr>
          <w:rFonts w:ascii="Times New Roman" w:hAnsi="Times New Roman" w:cs="Times New Roman"/>
          <w:b/>
          <w:sz w:val="24"/>
          <w:szCs w:val="24"/>
        </w:rPr>
      </w:pPr>
      <w:r w:rsidRPr="008131BD">
        <w:rPr>
          <w:rFonts w:ascii="Times New Roman" w:hAnsi="Times New Roman" w:cs="Times New Roman"/>
          <w:b/>
          <w:sz w:val="24"/>
          <w:szCs w:val="24"/>
        </w:rPr>
        <w:t>_____________________________________________________________________________</w:t>
      </w:r>
    </w:p>
    <w:p w:rsidR="00A907E5" w:rsidRPr="00A907E5" w:rsidRDefault="00A907E5" w:rsidP="00A907E5">
      <w:pPr>
        <w:pStyle w:val="a7"/>
        <w:jc w:val="center"/>
        <w:rPr>
          <w:b/>
          <w:sz w:val="20"/>
          <w:szCs w:val="20"/>
        </w:rPr>
      </w:pPr>
      <w:r w:rsidRPr="00A907E5">
        <w:rPr>
          <w:b/>
          <w:sz w:val="20"/>
          <w:szCs w:val="20"/>
        </w:rPr>
        <w:t xml:space="preserve">АДМИНИСТРАЦИЯ МУНИЦИПАЛЬНОГО ОБРАЗОВАНИЯ </w:t>
      </w:r>
    </w:p>
    <w:p w:rsidR="00A907E5" w:rsidRPr="00A907E5" w:rsidRDefault="00A907E5" w:rsidP="00A907E5">
      <w:pPr>
        <w:pStyle w:val="a7"/>
        <w:jc w:val="center"/>
        <w:rPr>
          <w:b/>
          <w:sz w:val="20"/>
          <w:szCs w:val="20"/>
        </w:rPr>
      </w:pPr>
      <w:r w:rsidRPr="00A907E5">
        <w:rPr>
          <w:b/>
          <w:sz w:val="20"/>
          <w:szCs w:val="20"/>
        </w:rPr>
        <w:t>«АНДЕГСКИЙ  СЕЛЬСОВЕТ»</w:t>
      </w:r>
    </w:p>
    <w:p w:rsidR="00A907E5" w:rsidRPr="00A907E5" w:rsidRDefault="00A907E5" w:rsidP="00A907E5">
      <w:pPr>
        <w:pStyle w:val="a7"/>
        <w:jc w:val="center"/>
        <w:rPr>
          <w:b/>
          <w:sz w:val="20"/>
          <w:szCs w:val="20"/>
        </w:rPr>
      </w:pPr>
      <w:r w:rsidRPr="00A907E5">
        <w:rPr>
          <w:b/>
          <w:sz w:val="20"/>
          <w:szCs w:val="20"/>
        </w:rPr>
        <w:t>НЕНЕЦКОГО АВТОНОМНОГО ОКРУГА</w:t>
      </w:r>
    </w:p>
    <w:p w:rsidR="00A907E5" w:rsidRPr="00A907E5" w:rsidRDefault="00A907E5" w:rsidP="00A907E5">
      <w:pPr>
        <w:pStyle w:val="1"/>
        <w:ind w:right="46"/>
        <w:jc w:val="center"/>
        <w:rPr>
          <w:rFonts w:ascii="Times New Roman" w:hAnsi="Times New Roman"/>
          <w:b w:val="0"/>
          <w:sz w:val="20"/>
          <w:szCs w:val="20"/>
        </w:rPr>
      </w:pPr>
      <w:r w:rsidRPr="00A907E5">
        <w:rPr>
          <w:rFonts w:ascii="Times New Roman" w:hAnsi="Times New Roman"/>
          <w:sz w:val="20"/>
          <w:szCs w:val="20"/>
        </w:rPr>
        <w:t>ПОСТАНОВЛЕНИЕ</w:t>
      </w:r>
    </w:p>
    <w:p w:rsidR="00A907E5" w:rsidRPr="00A907E5" w:rsidRDefault="00A907E5" w:rsidP="00A907E5">
      <w:pPr>
        <w:spacing w:after="0" w:line="240" w:lineRule="auto"/>
        <w:rPr>
          <w:rFonts w:ascii="Times New Roman" w:hAnsi="Times New Roman" w:cs="Times New Roman"/>
          <w:sz w:val="20"/>
          <w:szCs w:val="20"/>
          <w:u w:val="single"/>
        </w:rPr>
      </w:pPr>
      <w:r w:rsidRPr="00A907E5">
        <w:rPr>
          <w:rFonts w:ascii="Times New Roman" w:hAnsi="Times New Roman" w:cs="Times New Roman"/>
          <w:sz w:val="20"/>
          <w:szCs w:val="20"/>
          <w:u w:val="single"/>
        </w:rPr>
        <w:t>от 23.05.2018   № 25</w:t>
      </w:r>
    </w:p>
    <w:p w:rsidR="00A907E5" w:rsidRPr="00A907E5" w:rsidRDefault="00A907E5" w:rsidP="00A907E5">
      <w:pPr>
        <w:rPr>
          <w:rFonts w:ascii="Times New Roman" w:hAnsi="Times New Roman" w:cs="Times New Roman"/>
          <w:sz w:val="20"/>
          <w:szCs w:val="20"/>
        </w:rPr>
      </w:pPr>
      <w:r w:rsidRPr="00A907E5">
        <w:rPr>
          <w:rFonts w:ascii="Times New Roman" w:hAnsi="Times New Roman" w:cs="Times New Roman"/>
          <w:sz w:val="20"/>
          <w:szCs w:val="20"/>
        </w:rPr>
        <w:t>д. Андег, НАО</w:t>
      </w:r>
    </w:p>
    <w:p w:rsidR="00A907E5" w:rsidRPr="00A907E5" w:rsidRDefault="00A907E5" w:rsidP="00A907E5">
      <w:pPr>
        <w:pStyle w:val="ConsPlusTitle"/>
        <w:widowControl/>
        <w:spacing w:line="276" w:lineRule="auto"/>
        <w:jc w:val="both"/>
        <w:rPr>
          <w:rFonts w:ascii="Times New Roman" w:hAnsi="Times New Roman" w:cs="Times New Roman"/>
          <w:b w:val="0"/>
          <w:color w:val="000000"/>
          <w:sz w:val="20"/>
          <w:szCs w:val="20"/>
        </w:rPr>
      </w:pPr>
      <w:r w:rsidRPr="00A907E5">
        <w:rPr>
          <w:rFonts w:ascii="Times New Roman" w:hAnsi="Times New Roman" w:cs="Times New Roman"/>
          <w:b w:val="0"/>
          <w:sz w:val="20"/>
          <w:szCs w:val="20"/>
        </w:rPr>
        <w:t xml:space="preserve">Об утверждении </w:t>
      </w:r>
      <w:hyperlink r:id="rId8" w:history="1">
        <w:r w:rsidRPr="00A907E5">
          <w:rPr>
            <w:rFonts w:ascii="Times New Roman" w:hAnsi="Times New Roman" w:cs="Times New Roman"/>
            <w:b w:val="0"/>
            <w:color w:val="000000"/>
            <w:sz w:val="20"/>
            <w:szCs w:val="20"/>
          </w:rPr>
          <w:t>Правил</w:t>
        </w:r>
      </w:hyperlink>
      <w:r w:rsidRPr="00A907E5">
        <w:rPr>
          <w:rFonts w:ascii="Times New Roman" w:hAnsi="Times New Roman" w:cs="Times New Roman"/>
          <w:b w:val="0"/>
          <w:color w:val="000000"/>
          <w:sz w:val="20"/>
          <w:szCs w:val="20"/>
        </w:rPr>
        <w:t xml:space="preserve"> осуществления </w:t>
      </w:r>
    </w:p>
    <w:p w:rsidR="00A907E5" w:rsidRPr="00A907E5" w:rsidRDefault="00A907E5" w:rsidP="00A907E5">
      <w:pPr>
        <w:pStyle w:val="ConsPlusTitle"/>
        <w:widowControl/>
        <w:spacing w:line="276" w:lineRule="auto"/>
        <w:jc w:val="both"/>
        <w:rPr>
          <w:rFonts w:ascii="Times New Roman" w:hAnsi="Times New Roman" w:cs="Times New Roman"/>
          <w:b w:val="0"/>
          <w:color w:val="000000"/>
          <w:sz w:val="20"/>
          <w:szCs w:val="20"/>
        </w:rPr>
      </w:pPr>
      <w:r w:rsidRPr="00A907E5">
        <w:rPr>
          <w:rFonts w:ascii="Times New Roman" w:hAnsi="Times New Roman" w:cs="Times New Roman"/>
          <w:b w:val="0"/>
          <w:color w:val="000000"/>
          <w:sz w:val="20"/>
          <w:szCs w:val="20"/>
        </w:rPr>
        <w:t xml:space="preserve">финансово-бюджетным отделом </w:t>
      </w:r>
    </w:p>
    <w:p w:rsidR="00A907E5" w:rsidRPr="00A907E5" w:rsidRDefault="00A907E5" w:rsidP="00A907E5">
      <w:pPr>
        <w:pStyle w:val="ConsPlusTitle"/>
        <w:widowControl/>
        <w:spacing w:line="276" w:lineRule="auto"/>
        <w:jc w:val="both"/>
        <w:rPr>
          <w:rFonts w:ascii="Times New Roman" w:hAnsi="Times New Roman" w:cs="Times New Roman"/>
          <w:b w:val="0"/>
          <w:sz w:val="20"/>
          <w:szCs w:val="20"/>
        </w:rPr>
      </w:pPr>
      <w:r w:rsidRPr="00A907E5">
        <w:rPr>
          <w:rFonts w:ascii="Times New Roman" w:hAnsi="Times New Roman" w:cs="Times New Roman"/>
          <w:b w:val="0"/>
          <w:color w:val="000000"/>
          <w:sz w:val="20"/>
          <w:szCs w:val="20"/>
        </w:rPr>
        <w:t xml:space="preserve">Администрации </w:t>
      </w:r>
      <w:r w:rsidRPr="00A907E5">
        <w:rPr>
          <w:rFonts w:ascii="Times New Roman" w:hAnsi="Times New Roman" w:cs="Times New Roman"/>
          <w:b w:val="0"/>
          <w:sz w:val="20"/>
          <w:szCs w:val="20"/>
        </w:rPr>
        <w:t xml:space="preserve">муниципального образования </w:t>
      </w:r>
    </w:p>
    <w:p w:rsidR="00A907E5" w:rsidRPr="00A907E5" w:rsidRDefault="00A907E5" w:rsidP="00A907E5">
      <w:pPr>
        <w:pStyle w:val="ConsPlusTitle"/>
        <w:widowControl/>
        <w:spacing w:line="276" w:lineRule="auto"/>
        <w:jc w:val="both"/>
        <w:rPr>
          <w:rFonts w:ascii="Times New Roman" w:hAnsi="Times New Roman" w:cs="Times New Roman"/>
          <w:b w:val="0"/>
          <w:sz w:val="20"/>
          <w:szCs w:val="20"/>
        </w:rPr>
      </w:pPr>
      <w:r w:rsidRPr="00A907E5">
        <w:rPr>
          <w:rFonts w:ascii="Times New Roman" w:hAnsi="Times New Roman" w:cs="Times New Roman"/>
          <w:b w:val="0"/>
          <w:sz w:val="20"/>
          <w:szCs w:val="20"/>
        </w:rPr>
        <w:t xml:space="preserve">«Андегский сельсовет» </w:t>
      </w:r>
      <w:proofErr w:type="gramStart"/>
      <w:r w:rsidRPr="00A907E5">
        <w:rPr>
          <w:rFonts w:ascii="Times New Roman" w:hAnsi="Times New Roman" w:cs="Times New Roman"/>
          <w:b w:val="0"/>
          <w:sz w:val="20"/>
          <w:szCs w:val="20"/>
        </w:rPr>
        <w:t>Ненецкого</w:t>
      </w:r>
      <w:proofErr w:type="gramEnd"/>
      <w:r w:rsidRPr="00A907E5">
        <w:rPr>
          <w:rFonts w:ascii="Times New Roman" w:hAnsi="Times New Roman" w:cs="Times New Roman"/>
          <w:b w:val="0"/>
          <w:sz w:val="20"/>
          <w:szCs w:val="20"/>
        </w:rPr>
        <w:t xml:space="preserve"> автономного </w:t>
      </w:r>
    </w:p>
    <w:p w:rsidR="00A907E5" w:rsidRPr="00A907E5" w:rsidRDefault="00A907E5" w:rsidP="00A907E5">
      <w:pPr>
        <w:pStyle w:val="ConsPlusTitle"/>
        <w:widowControl/>
        <w:spacing w:line="276" w:lineRule="auto"/>
        <w:jc w:val="both"/>
        <w:rPr>
          <w:rFonts w:ascii="Times New Roman" w:hAnsi="Times New Roman" w:cs="Times New Roman"/>
          <w:b w:val="0"/>
          <w:sz w:val="20"/>
          <w:szCs w:val="20"/>
        </w:rPr>
      </w:pPr>
      <w:r w:rsidRPr="00A907E5">
        <w:rPr>
          <w:rFonts w:ascii="Times New Roman" w:hAnsi="Times New Roman" w:cs="Times New Roman"/>
          <w:b w:val="0"/>
          <w:sz w:val="20"/>
          <w:szCs w:val="20"/>
        </w:rPr>
        <w:t xml:space="preserve">округа полномочий по  </w:t>
      </w:r>
      <w:proofErr w:type="gramStart"/>
      <w:r w:rsidRPr="00A907E5">
        <w:rPr>
          <w:rFonts w:ascii="Times New Roman" w:hAnsi="Times New Roman" w:cs="Times New Roman"/>
          <w:b w:val="0"/>
          <w:sz w:val="20"/>
          <w:szCs w:val="20"/>
        </w:rPr>
        <w:t>внутреннему</w:t>
      </w:r>
      <w:proofErr w:type="gramEnd"/>
      <w:r w:rsidRPr="00A907E5">
        <w:rPr>
          <w:rFonts w:ascii="Times New Roman" w:hAnsi="Times New Roman" w:cs="Times New Roman"/>
          <w:b w:val="0"/>
          <w:sz w:val="20"/>
          <w:szCs w:val="20"/>
        </w:rPr>
        <w:t xml:space="preserve"> </w:t>
      </w:r>
    </w:p>
    <w:p w:rsidR="00A907E5" w:rsidRPr="00A907E5" w:rsidRDefault="00A907E5" w:rsidP="00A907E5">
      <w:pPr>
        <w:pStyle w:val="ConsPlusTitle"/>
        <w:widowControl/>
        <w:spacing w:line="276" w:lineRule="auto"/>
        <w:jc w:val="both"/>
        <w:rPr>
          <w:rFonts w:ascii="Times New Roman" w:hAnsi="Times New Roman" w:cs="Times New Roman"/>
          <w:b w:val="0"/>
          <w:sz w:val="20"/>
          <w:szCs w:val="20"/>
        </w:rPr>
      </w:pPr>
      <w:r w:rsidRPr="00A907E5">
        <w:rPr>
          <w:rFonts w:ascii="Times New Roman" w:hAnsi="Times New Roman" w:cs="Times New Roman"/>
          <w:b w:val="0"/>
          <w:sz w:val="20"/>
          <w:szCs w:val="20"/>
        </w:rPr>
        <w:t xml:space="preserve">муниципальному  финансовому контролю </w:t>
      </w:r>
    </w:p>
    <w:p w:rsidR="00A907E5" w:rsidRPr="00A907E5" w:rsidRDefault="00A907E5" w:rsidP="00A907E5">
      <w:pPr>
        <w:pStyle w:val="ConsPlusTitle"/>
        <w:widowControl/>
        <w:spacing w:line="276" w:lineRule="auto"/>
        <w:rPr>
          <w:rFonts w:ascii="Times New Roman" w:hAnsi="Times New Roman" w:cs="Times New Roman"/>
          <w:sz w:val="20"/>
          <w:szCs w:val="20"/>
        </w:rPr>
      </w:pPr>
    </w:p>
    <w:p w:rsidR="00A907E5" w:rsidRPr="00A907E5" w:rsidRDefault="00A907E5" w:rsidP="00A907E5">
      <w:pPr>
        <w:pStyle w:val="ConsPlusNormal"/>
        <w:spacing w:line="276" w:lineRule="auto"/>
        <w:ind w:firstLine="540"/>
        <w:jc w:val="both"/>
        <w:rPr>
          <w:rFonts w:ascii="Times New Roman" w:hAnsi="Times New Roman" w:cs="Times New Roman"/>
        </w:rPr>
      </w:pPr>
      <w:r w:rsidRPr="00A907E5">
        <w:rPr>
          <w:rFonts w:ascii="Times New Roman" w:hAnsi="Times New Roman" w:cs="Times New Roman"/>
        </w:rPr>
        <w:t>Руководствуясь  статьей 269.2 Бюджетного кодекса Российской Федерации, Положением о бюджетном процессе в муниципальном образовании «Андегский сельсовет»  Ненецкого автономного округа,  утвержденным  Советом депутатов МО «Андегский  сельсовет» НАО от 29.09.2015  № 2,  Администрация МО «Андегский сельсовет» НАО  постановляет:</w:t>
      </w:r>
    </w:p>
    <w:p w:rsidR="00A907E5" w:rsidRPr="00A907E5" w:rsidRDefault="00A907E5" w:rsidP="00A907E5">
      <w:pPr>
        <w:autoSpaceDE w:val="0"/>
        <w:autoSpaceDN w:val="0"/>
        <w:adjustRightInd w:val="0"/>
        <w:spacing w:after="0"/>
        <w:ind w:firstLine="540"/>
        <w:jc w:val="both"/>
        <w:rPr>
          <w:rFonts w:ascii="Times New Roman" w:hAnsi="Times New Roman" w:cs="Times New Roman"/>
          <w:sz w:val="20"/>
          <w:szCs w:val="20"/>
        </w:rPr>
      </w:pPr>
      <w:r w:rsidRPr="00A907E5">
        <w:rPr>
          <w:rFonts w:ascii="Times New Roman" w:hAnsi="Times New Roman" w:cs="Times New Roman"/>
          <w:sz w:val="20"/>
          <w:szCs w:val="20"/>
        </w:rPr>
        <w:t xml:space="preserve">1.  Утвердить прилагаемые </w:t>
      </w:r>
      <w:hyperlink r:id="rId9" w:history="1">
        <w:proofErr w:type="gramStart"/>
        <w:r w:rsidRPr="00A907E5">
          <w:rPr>
            <w:rFonts w:ascii="Times New Roman" w:hAnsi="Times New Roman" w:cs="Times New Roman"/>
            <w:color w:val="000000"/>
            <w:sz w:val="20"/>
            <w:szCs w:val="20"/>
            <w:lang w:eastAsia="ru-RU"/>
          </w:rPr>
          <w:t>Правил</w:t>
        </w:r>
        <w:proofErr w:type="gramEnd"/>
      </w:hyperlink>
      <w:r w:rsidRPr="00A907E5">
        <w:rPr>
          <w:rFonts w:ascii="Times New Roman" w:hAnsi="Times New Roman" w:cs="Times New Roman"/>
          <w:color w:val="000000"/>
          <w:sz w:val="20"/>
          <w:szCs w:val="20"/>
          <w:lang w:eastAsia="ru-RU"/>
        </w:rPr>
        <w:t>а осуществления</w:t>
      </w:r>
      <w:r w:rsidRPr="00A907E5">
        <w:rPr>
          <w:rFonts w:ascii="Times New Roman" w:hAnsi="Times New Roman" w:cs="Times New Roman"/>
          <w:color w:val="000000"/>
          <w:sz w:val="20"/>
          <w:szCs w:val="20"/>
        </w:rPr>
        <w:t xml:space="preserve"> финансово-бюджетным отделом Администрации </w:t>
      </w:r>
      <w:r w:rsidRPr="00A907E5">
        <w:rPr>
          <w:rFonts w:ascii="Times New Roman" w:hAnsi="Times New Roman" w:cs="Times New Roman"/>
          <w:sz w:val="20"/>
          <w:szCs w:val="20"/>
        </w:rPr>
        <w:t xml:space="preserve">муниципального образования «Андегский сельсовет» Ненецкого автономного округа полномочий по  внутреннему муниципальному  финансовому контролю. </w:t>
      </w:r>
    </w:p>
    <w:p w:rsidR="00A907E5" w:rsidRPr="00A907E5" w:rsidRDefault="00A907E5" w:rsidP="00A907E5">
      <w:pPr>
        <w:pStyle w:val="ConsPlusNormal"/>
        <w:spacing w:line="276" w:lineRule="auto"/>
        <w:ind w:firstLine="540"/>
        <w:jc w:val="both"/>
        <w:rPr>
          <w:rFonts w:ascii="Times New Roman" w:hAnsi="Times New Roman" w:cs="Times New Roman"/>
        </w:rPr>
      </w:pPr>
      <w:r w:rsidRPr="00A907E5">
        <w:rPr>
          <w:rFonts w:ascii="Times New Roman" w:hAnsi="Times New Roman" w:cs="Times New Roman"/>
        </w:rPr>
        <w:t>2.  Настоящее Постановление вступает в силу после его официального опубликования (обнародования).</w:t>
      </w:r>
    </w:p>
    <w:p w:rsidR="00A907E5" w:rsidRPr="00A907E5" w:rsidRDefault="00A907E5" w:rsidP="00A907E5">
      <w:pPr>
        <w:jc w:val="both"/>
        <w:rPr>
          <w:rFonts w:ascii="Times New Roman" w:hAnsi="Times New Roman" w:cs="Times New Roman"/>
          <w:sz w:val="20"/>
          <w:szCs w:val="20"/>
        </w:rPr>
      </w:pPr>
      <w:r w:rsidRPr="00A907E5">
        <w:rPr>
          <w:rFonts w:ascii="Times New Roman" w:hAnsi="Times New Roman" w:cs="Times New Roman"/>
          <w:sz w:val="20"/>
          <w:szCs w:val="20"/>
        </w:rPr>
        <w:t>Глава МО «Андегский сельсовет» НАО                                        В.Ф. Абакумова</w:t>
      </w:r>
    </w:p>
    <w:p w:rsidR="00A907E5" w:rsidRPr="00A907E5" w:rsidRDefault="00A907E5" w:rsidP="00A907E5">
      <w:pPr>
        <w:pStyle w:val="a7"/>
        <w:jc w:val="right"/>
        <w:rPr>
          <w:sz w:val="20"/>
          <w:szCs w:val="20"/>
        </w:rPr>
      </w:pPr>
      <w:r w:rsidRPr="00A907E5">
        <w:rPr>
          <w:sz w:val="20"/>
          <w:szCs w:val="20"/>
        </w:rPr>
        <w:t>Приложение</w:t>
      </w:r>
    </w:p>
    <w:p w:rsidR="00A907E5" w:rsidRPr="00A907E5" w:rsidRDefault="00A907E5" w:rsidP="00A907E5">
      <w:pPr>
        <w:pStyle w:val="a7"/>
        <w:jc w:val="right"/>
        <w:rPr>
          <w:sz w:val="20"/>
          <w:szCs w:val="20"/>
        </w:rPr>
      </w:pPr>
      <w:r w:rsidRPr="00A907E5">
        <w:rPr>
          <w:sz w:val="20"/>
          <w:szCs w:val="20"/>
        </w:rPr>
        <w:t xml:space="preserve">к Постановлению Администрации </w:t>
      </w:r>
    </w:p>
    <w:p w:rsidR="00A907E5" w:rsidRPr="00A907E5" w:rsidRDefault="00A907E5" w:rsidP="00A907E5">
      <w:pPr>
        <w:pStyle w:val="a7"/>
        <w:jc w:val="right"/>
        <w:rPr>
          <w:sz w:val="20"/>
          <w:szCs w:val="20"/>
        </w:rPr>
      </w:pPr>
      <w:r w:rsidRPr="00A907E5">
        <w:rPr>
          <w:sz w:val="20"/>
          <w:szCs w:val="20"/>
        </w:rPr>
        <w:t xml:space="preserve">МО «Андегский сельсовет» НАО  </w:t>
      </w:r>
    </w:p>
    <w:p w:rsidR="00A907E5" w:rsidRPr="00A907E5" w:rsidRDefault="00A907E5" w:rsidP="00A907E5">
      <w:pPr>
        <w:pStyle w:val="a7"/>
        <w:jc w:val="right"/>
        <w:rPr>
          <w:sz w:val="20"/>
          <w:szCs w:val="20"/>
        </w:rPr>
      </w:pPr>
      <w:r w:rsidRPr="00A907E5">
        <w:rPr>
          <w:sz w:val="20"/>
          <w:szCs w:val="20"/>
        </w:rPr>
        <w:t>От 23.05.2018 № 25</w:t>
      </w:r>
    </w:p>
    <w:p w:rsidR="00A907E5" w:rsidRPr="00A907E5" w:rsidRDefault="00D036A6" w:rsidP="00A907E5">
      <w:pPr>
        <w:autoSpaceDE w:val="0"/>
        <w:autoSpaceDN w:val="0"/>
        <w:adjustRightInd w:val="0"/>
        <w:spacing w:after="0" w:line="240" w:lineRule="auto"/>
        <w:jc w:val="center"/>
        <w:outlineLvl w:val="0"/>
        <w:rPr>
          <w:rFonts w:ascii="Times New Roman" w:hAnsi="Times New Roman" w:cs="Times New Roman"/>
          <w:b/>
          <w:color w:val="000000"/>
          <w:sz w:val="20"/>
          <w:szCs w:val="20"/>
          <w:lang w:eastAsia="ru-RU"/>
        </w:rPr>
      </w:pPr>
      <w:hyperlink r:id="rId10" w:history="1">
        <w:r w:rsidR="00A907E5" w:rsidRPr="00A907E5">
          <w:rPr>
            <w:rFonts w:ascii="Times New Roman" w:hAnsi="Times New Roman" w:cs="Times New Roman"/>
            <w:b/>
            <w:color w:val="000000"/>
            <w:sz w:val="20"/>
            <w:szCs w:val="20"/>
            <w:lang w:eastAsia="ru-RU"/>
          </w:rPr>
          <w:t>Правил</w:t>
        </w:r>
      </w:hyperlink>
      <w:r w:rsidR="00A907E5" w:rsidRPr="00A907E5">
        <w:rPr>
          <w:rFonts w:ascii="Times New Roman" w:hAnsi="Times New Roman" w:cs="Times New Roman"/>
          <w:b/>
          <w:color w:val="000000"/>
          <w:sz w:val="20"/>
          <w:szCs w:val="20"/>
          <w:lang w:eastAsia="ru-RU"/>
        </w:rPr>
        <w:t xml:space="preserve">а </w:t>
      </w:r>
    </w:p>
    <w:p w:rsidR="00A907E5" w:rsidRPr="00A907E5" w:rsidRDefault="00A907E5" w:rsidP="00A907E5">
      <w:pPr>
        <w:autoSpaceDE w:val="0"/>
        <w:autoSpaceDN w:val="0"/>
        <w:adjustRightInd w:val="0"/>
        <w:spacing w:after="0" w:line="240" w:lineRule="auto"/>
        <w:jc w:val="center"/>
        <w:outlineLvl w:val="0"/>
        <w:rPr>
          <w:rFonts w:ascii="Times New Roman" w:hAnsi="Times New Roman" w:cs="Times New Roman"/>
          <w:b/>
          <w:color w:val="000000"/>
          <w:sz w:val="20"/>
          <w:szCs w:val="20"/>
        </w:rPr>
      </w:pPr>
      <w:r w:rsidRPr="00A907E5">
        <w:rPr>
          <w:rFonts w:ascii="Times New Roman" w:hAnsi="Times New Roman" w:cs="Times New Roman"/>
          <w:b/>
          <w:color w:val="000000"/>
          <w:sz w:val="20"/>
          <w:szCs w:val="20"/>
          <w:lang w:eastAsia="ru-RU"/>
        </w:rPr>
        <w:t>осуществления</w:t>
      </w:r>
      <w:r w:rsidRPr="00A907E5">
        <w:rPr>
          <w:rFonts w:ascii="Times New Roman" w:hAnsi="Times New Roman" w:cs="Times New Roman"/>
          <w:b/>
          <w:color w:val="000000"/>
          <w:sz w:val="20"/>
          <w:szCs w:val="20"/>
        </w:rPr>
        <w:t xml:space="preserve"> финансово-бюджетным отделом </w:t>
      </w:r>
    </w:p>
    <w:p w:rsidR="00A907E5" w:rsidRPr="00A907E5" w:rsidRDefault="00A907E5" w:rsidP="00A907E5">
      <w:pPr>
        <w:autoSpaceDE w:val="0"/>
        <w:autoSpaceDN w:val="0"/>
        <w:adjustRightInd w:val="0"/>
        <w:spacing w:after="0" w:line="240" w:lineRule="auto"/>
        <w:jc w:val="center"/>
        <w:outlineLvl w:val="0"/>
        <w:rPr>
          <w:rFonts w:ascii="Times New Roman" w:hAnsi="Times New Roman" w:cs="Times New Roman"/>
          <w:b/>
          <w:sz w:val="20"/>
          <w:szCs w:val="20"/>
        </w:rPr>
      </w:pPr>
      <w:r w:rsidRPr="00A907E5">
        <w:rPr>
          <w:rFonts w:ascii="Times New Roman" w:hAnsi="Times New Roman" w:cs="Times New Roman"/>
          <w:b/>
          <w:color w:val="000000"/>
          <w:sz w:val="20"/>
          <w:szCs w:val="20"/>
        </w:rPr>
        <w:t xml:space="preserve">Администрации </w:t>
      </w:r>
      <w:r w:rsidRPr="00A907E5">
        <w:rPr>
          <w:rFonts w:ascii="Times New Roman" w:hAnsi="Times New Roman" w:cs="Times New Roman"/>
          <w:b/>
          <w:sz w:val="20"/>
          <w:szCs w:val="20"/>
        </w:rPr>
        <w:t xml:space="preserve">муниципального образования «Андегский сельсовет» </w:t>
      </w:r>
    </w:p>
    <w:p w:rsidR="00A907E5" w:rsidRPr="00A907E5" w:rsidRDefault="00A907E5" w:rsidP="00A907E5">
      <w:pPr>
        <w:autoSpaceDE w:val="0"/>
        <w:autoSpaceDN w:val="0"/>
        <w:adjustRightInd w:val="0"/>
        <w:spacing w:after="0" w:line="240" w:lineRule="auto"/>
        <w:jc w:val="center"/>
        <w:outlineLvl w:val="0"/>
        <w:rPr>
          <w:rFonts w:ascii="Times New Roman" w:hAnsi="Times New Roman" w:cs="Times New Roman"/>
          <w:b/>
          <w:sz w:val="20"/>
          <w:szCs w:val="20"/>
          <w:lang w:eastAsia="ru-RU"/>
        </w:rPr>
      </w:pPr>
      <w:r w:rsidRPr="00A907E5">
        <w:rPr>
          <w:rFonts w:ascii="Times New Roman" w:hAnsi="Times New Roman" w:cs="Times New Roman"/>
          <w:b/>
          <w:sz w:val="20"/>
          <w:szCs w:val="20"/>
        </w:rPr>
        <w:t>Ненецкого автономного округа полномочий по  внутреннему муниципальному  финансовому контролю</w:t>
      </w:r>
    </w:p>
    <w:p w:rsidR="00A907E5" w:rsidRPr="00A907E5" w:rsidRDefault="00A907E5" w:rsidP="00A907E5">
      <w:pPr>
        <w:autoSpaceDE w:val="0"/>
        <w:autoSpaceDN w:val="0"/>
        <w:adjustRightInd w:val="0"/>
        <w:spacing w:after="0" w:line="240" w:lineRule="auto"/>
        <w:jc w:val="center"/>
        <w:outlineLvl w:val="0"/>
        <w:rPr>
          <w:rFonts w:ascii="Times New Roman" w:hAnsi="Times New Roman" w:cs="Times New Roman"/>
          <w:sz w:val="20"/>
          <w:szCs w:val="20"/>
          <w:lang w:eastAsia="ru-RU"/>
        </w:rPr>
      </w:pPr>
      <w:r w:rsidRPr="00A907E5">
        <w:rPr>
          <w:rFonts w:ascii="Times New Roman" w:hAnsi="Times New Roman" w:cs="Times New Roman"/>
          <w:sz w:val="20"/>
          <w:szCs w:val="20"/>
          <w:lang w:eastAsia="ru-RU"/>
        </w:rPr>
        <w:t>I. Общие положения</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color w:val="000000"/>
          <w:sz w:val="20"/>
          <w:szCs w:val="20"/>
          <w:lang w:eastAsia="ru-RU"/>
        </w:rPr>
      </w:pPr>
      <w:r w:rsidRPr="00A907E5">
        <w:rPr>
          <w:rFonts w:ascii="Times New Roman" w:hAnsi="Times New Roman" w:cs="Times New Roman"/>
          <w:color w:val="000000"/>
          <w:sz w:val="20"/>
          <w:szCs w:val="20"/>
          <w:lang w:eastAsia="ru-RU"/>
        </w:rPr>
        <w:t xml:space="preserve">1. </w:t>
      </w:r>
      <w:proofErr w:type="gramStart"/>
      <w:r w:rsidRPr="00A907E5">
        <w:rPr>
          <w:rFonts w:ascii="Times New Roman" w:hAnsi="Times New Roman" w:cs="Times New Roman"/>
          <w:color w:val="000000"/>
          <w:sz w:val="20"/>
          <w:szCs w:val="20"/>
          <w:lang w:eastAsia="ru-RU"/>
        </w:rPr>
        <w:t xml:space="preserve">Настоящие Правила определяют порядок осуществления </w:t>
      </w:r>
      <w:r w:rsidRPr="00A907E5">
        <w:rPr>
          <w:rFonts w:ascii="Times New Roman" w:hAnsi="Times New Roman" w:cs="Times New Roman"/>
          <w:color w:val="000000"/>
          <w:sz w:val="20"/>
          <w:szCs w:val="20"/>
        </w:rPr>
        <w:t>финансово-бюджетным отделом Администрации муниципального образования «</w:t>
      </w:r>
      <w:r w:rsidRPr="00A907E5">
        <w:rPr>
          <w:rFonts w:ascii="Times New Roman" w:hAnsi="Times New Roman" w:cs="Times New Roman"/>
          <w:sz w:val="20"/>
          <w:szCs w:val="20"/>
        </w:rPr>
        <w:t>Андегский</w:t>
      </w:r>
      <w:r w:rsidRPr="00A907E5">
        <w:rPr>
          <w:rFonts w:ascii="Times New Roman" w:hAnsi="Times New Roman" w:cs="Times New Roman"/>
          <w:color w:val="000000"/>
          <w:sz w:val="20"/>
          <w:szCs w:val="20"/>
        </w:rPr>
        <w:t xml:space="preserve"> сельсовет» Ненецкого автономного округа (далее - финансово-бюджетный отдел)</w:t>
      </w:r>
      <w:r w:rsidRPr="00A907E5">
        <w:rPr>
          <w:rFonts w:ascii="Times New Roman" w:hAnsi="Times New Roman" w:cs="Times New Roman"/>
          <w:color w:val="000000"/>
          <w:sz w:val="20"/>
          <w:szCs w:val="20"/>
          <w:lang w:eastAsia="ru-RU"/>
        </w:rPr>
        <w:t xml:space="preserve"> полномочий по </w:t>
      </w:r>
      <w:r w:rsidRPr="00A907E5">
        <w:rPr>
          <w:rFonts w:ascii="Times New Roman" w:hAnsi="Times New Roman" w:cs="Times New Roman"/>
          <w:color w:val="000000"/>
          <w:sz w:val="20"/>
          <w:szCs w:val="20"/>
        </w:rPr>
        <w:t>внутреннему муниципальному  финансовому контролю</w:t>
      </w:r>
      <w:r w:rsidRPr="00A907E5">
        <w:rPr>
          <w:rFonts w:ascii="Times New Roman" w:hAnsi="Times New Roman" w:cs="Times New Roman"/>
          <w:color w:val="000000"/>
          <w:sz w:val="20"/>
          <w:szCs w:val="20"/>
          <w:lang w:eastAsia="ru-RU"/>
        </w:rPr>
        <w:t xml:space="preserve"> (далее - деятельность по контролю) во исполнение </w:t>
      </w:r>
      <w:hyperlink r:id="rId11" w:history="1">
        <w:r w:rsidRPr="00A907E5">
          <w:rPr>
            <w:rFonts w:ascii="Times New Roman" w:hAnsi="Times New Roman" w:cs="Times New Roman"/>
            <w:color w:val="000000"/>
            <w:sz w:val="20"/>
            <w:szCs w:val="20"/>
            <w:lang w:eastAsia="ru-RU"/>
          </w:rPr>
          <w:t>части 3 статьи 269.2</w:t>
        </w:r>
      </w:hyperlink>
      <w:r w:rsidRPr="00A907E5">
        <w:rPr>
          <w:rFonts w:ascii="Times New Roman" w:hAnsi="Times New Roman" w:cs="Times New Roman"/>
          <w:color w:val="000000"/>
          <w:sz w:val="20"/>
          <w:szCs w:val="20"/>
          <w:lang w:eastAsia="ru-RU"/>
        </w:rPr>
        <w:t xml:space="preserve"> Бюджетного кодекса Российской Федерации, </w:t>
      </w:r>
      <w:hyperlink r:id="rId12" w:history="1">
        <w:r w:rsidRPr="00A907E5">
          <w:rPr>
            <w:rFonts w:ascii="Times New Roman" w:hAnsi="Times New Roman" w:cs="Times New Roman"/>
            <w:color w:val="000000"/>
            <w:sz w:val="20"/>
            <w:szCs w:val="20"/>
            <w:lang w:eastAsia="ru-RU"/>
          </w:rPr>
          <w:t>статьи 99</w:t>
        </w:r>
      </w:hyperlink>
      <w:r w:rsidRPr="00A907E5">
        <w:rPr>
          <w:rFonts w:ascii="Times New Roman" w:hAnsi="Times New Roman" w:cs="Times New Roman"/>
          <w:color w:val="000000"/>
          <w:sz w:val="20"/>
          <w:szCs w:val="20"/>
          <w:lang w:eastAsia="ru-RU"/>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roofErr w:type="gramEnd"/>
      <w:r w:rsidRPr="00A907E5">
        <w:rPr>
          <w:rFonts w:ascii="Times New Roman" w:hAnsi="Times New Roman" w:cs="Times New Roman"/>
          <w:color w:val="000000"/>
          <w:sz w:val="20"/>
          <w:szCs w:val="20"/>
          <w:lang w:eastAsia="ru-RU"/>
        </w:rPr>
        <w:t xml:space="preserve"> о контрактной системе).</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2.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 xml:space="preserve">3. </w:t>
      </w:r>
      <w:proofErr w:type="gramStart"/>
      <w:r w:rsidRPr="00A907E5">
        <w:rPr>
          <w:rFonts w:ascii="Times New Roman" w:hAnsi="Times New Roman" w:cs="Times New Roman"/>
          <w:sz w:val="20"/>
          <w:szCs w:val="20"/>
          <w:lang w:eastAsia="ru-RU"/>
        </w:rPr>
        <w:t xml:space="preserve">Деятельность по контролю подразделяется на плановую и внеплановую и осуществляется посредством проведения плановых и внеплановых проверок, а также проведения только в рамках полномочий по внутреннему муниципальному финансовому контролю в сфере бюджетных правоотношений </w:t>
      </w:r>
      <w:r w:rsidRPr="00A907E5">
        <w:rPr>
          <w:rFonts w:ascii="Times New Roman" w:hAnsi="Times New Roman" w:cs="Times New Roman"/>
          <w:sz w:val="20"/>
          <w:szCs w:val="20"/>
          <w:lang w:eastAsia="ru-RU"/>
        </w:rPr>
        <w:lastRenderedPageBreak/>
        <w:t>плановых и внеплановых ревизий и обследований (далее - контрольные мероприятия).</w:t>
      </w:r>
      <w:proofErr w:type="gramEnd"/>
      <w:r w:rsidRPr="00A907E5">
        <w:rPr>
          <w:rFonts w:ascii="Times New Roman" w:hAnsi="Times New Roman" w:cs="Times New Roman"/>
          <w:sz w:val="20"/>
          <w:szCs w:val="20"/>
          <w:lang w:eastAsia="ru-RU"/>
        </w:rPr>
        <w:t xml:space="preserve"> Проверки подразделяются на выездные и камеральные, а также встречные проверки, проводимые в рамках выездных и (или) камеральных проверок.</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 xml:space="preserve">4. Плановые контрольные мероприятия осуществляются в соответствии с планом контрольных мероприятий </w:t>
      </w:r>
      <w:r w:rsidRPr="00A907E5">
        <w:rPr>
          <w:rFonts w:ascii="Times New Roman" w:hAnsi="Times New Roman" w:cs="Times New Roman"/>
          <w:color w:val="000000"/>
          <w:sz w:val="20"/>
          <w:szCs w:val="20"/>
        </w:rPr>
        <w:t>финансово-бюджетного отдела</w:t>
      </w:r>
      <w:r w:rsidRPr="00A907E5">
        <w:rPr>
          <w:rFonts w:ascii="Times New Roman" w:hAnsi="Times New Roman" w:cs="Times New Roman"/>
          <w:sz w:val="20"/>
          <w:szCs w:val="20"/>
          <w:lang w:eastAsia="ru-RU"/>
        </w:rPr>
        <w:t>, который утверждается главой муниципального образования «</w:t>
      </w:r>
      <w:r w:rsidRPr="00A907E5">
        <w:rPr>
          <w:rFonts w:ascii="Times New Roman" w:hAnsi="Times New Roman" w:cs="Times New Roman"/>
          <w:sz w:val="20"/>
          <w:szCs w:val="20"/>
        </w:rPr>
        <w:t>Андегский</w:t>
      </w:r>
      <w:r w:rsidRPr="00A907E5">
        <w:rPr>
          <w:rFonts w:ascii="Times New Roman" w:hAnsi="Times New Roman" w:cs="Times New Roman"/>
          <w:sz w:val="20"/>
          <w:szCs w:val="20"/>
          <w:lang w:eastAsia="ru-RU"/>
        </w:rPr>
        <w:t xml:space="preserve"> сельсовет» Ненецкого автономного округа (далее – глава муниципального образования).</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5. Внеплановые контрольные мероприятия осуществляются на основании решения главы муниципального образования, принятого:</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в случае поступления обращений правоохранительных органов, депутатских запросов, обращений граждан и организаций;</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в случае получения главой муниципального образования информации о нарушениях законодательных, муниципальных правовых актов  и иных нормативных правовых актов по вопросам, отнесенным к сфере деятельности Администрации муниципального образования «</w:t>
      </w:r>
      <w:r w:rsidRPr="00A907E5">
        <w:rPr>
          <w:rFonts w:ascii="Times New Roman" w:hAnsi="Times New Roman" w:cs="Times New Roman"/>
          <w:sz w:val="20"/>
          <w:szCs w:val="20"/>
        </w:rPr>
        <w:t>Андегский</w:t>
      </w:r>
      <w:r w:rsidRPr="00A907E5">
        <w:rPr>
          <w:rFonts w:ascii="Times New Roman" w:hAnsi="Times New Roman" w:cs="Times New Roman"/>
          <w:sz w:val="20"/>
          <w:szCs w:val="20"/>
          <w:lang w:eastAsia="ru-RU"/>
        </w:rPr>
        <w:t xml:space="preserve"> сельсовет» Ненецкого автономного округа (далее – Администрация муниципального образования), в том числе из средств массовой информации;</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в случае истечения срока исполнения ранее выданного предписания (представления);</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 xml:space="preserve">в случаях, предусмотренных </w:t>
      </w:r>
      <w:hyperlink w:anchor="Par165" w:history="1">
        <w:r w:rsidRPr="00A907E5">
          <w:rPr>
            <w:rFonts w:ascii="Times New Roman" w:hAnsi="Times New Roman" w:cs="Times New Roman"/>
            <w:color w:val="000000"/>
            <w:sz w:val="20"/>
            <w:szCs w:val="20"/>
            <w:lang w:eastAsia="ru-RU"/>
          </w:rPr>
          <w:t>пунктами 3</w:t>
        </w:r>
      </w:hyperlink>
      <w:r w:rsidRPr="00A907E5">
        <w:rPr>
          <w:rFonts w:ascii="Times New Roman" w:hAnsi="Times New Roman" w:cs="Times New Roman"/>
          <w:color w:val="000000"/>
          <w:sz w:val="20"/>
          <w:szCs w:val="20"/>
          <w:lang w:eastAsia="ru-RU"/>
        </w:rPr>
        <w:t xml:space="preserve">6, </w:t>
      </w:r>
      <w:hyperlink w:anchor="Par186" w:history="1">
        <w:r w:rsidRPr="00A907E5">
          <w:rPr>
            <w:rFonts w:ascii="Times New Roman" w:hAnsi="Times New Roman" w:cs="Times New Roman"/>
            <w:color w:val="000000"/>
            <w:sz w:val="20"/>
            <w:szCs w:val="20"/>
            <w:lang w:eastAsia="ru-RU"/>
          </w:rPr>
          <w:t>4</w:t>
        </w:r>
      </w:hyperlink>
      <w:r w:rsidRPr="00A907E5">
        <w:rPr>
          <w:rFonts w:ascii="Times New Roman" w:hAnsi="Times New Roman" w:cs="Times New Roman"/>
          <w:color w:val="000000"/>
          <w:sz w:val="20"/>
          <w:szCs w:val="20"/>
          <w:lang w:eastAsia="ru-RU"/>
        </w:rPr>
        <w:t xml:space="preserve">5 и </w:t>
      </w:r>
      <w:hyperlink w:anchor="Par254" w:history="1">
        <w:r w:rsidRPr="00A907E5">
          <w:rPr>
            <w:rFonts w:ascii="Times New Roman" w:hAnsi="Times New Roman" w:cs="Times New Roman"/>
            <w:color w:val="000000"/>
            <w:sz w:val="20"/>
            <w:szCs w:val="20"/>
            <w:lang w:eastAsia="ru-RU"/>
          </w:rPr>
          <w:t>6</w:t>
        </w:r>
      </w:hyperlink>
      <w:r w:rsidRPr="00A907E5">
        <w:rPr>
          <w:rFonts w:ascii="Times New Roman" w:hAnsi="Times New Roman" w:cs="Times New Roman"/>
          <w:color w:val="000000"/>
          <w:sz w:val="20"/>
          <w:szCs w:val="20"/>
          <w:lang w:eastAsia="ru-RU"/>
        </w:rPr>
        <w:t>3</w:t>
      </w:r>
      <w:r w:rsidRPr="00A907E5">
        <w:rPr>
          <w:rFonts w:ascii="Times New Roman" w:hAnsi="Times New Roman" w:cs="Times New Roman"/>
          <w:sz w:val="20"/>
          <w:szCs w:val="20"/>
          <w:lang w:eastAsia="ru-RU"/>
        </w:rPr>
        <w:t xml:space="preserve"> настоящих Правил.</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 xml:space="preserve">6. </w:t>
      </w:r>
      <w:r w:rsidRPr="00A907E5">
        <w:rPr>
          <w:rFonts w:ascii="Times New Roman" w:hAnsi="Times New Roman" w:cs="Times New Roman"/>
          <w:color w:val="000000"/>
          <w:sz w:val="20"/>
          <w:szCs w:val="20"/>
        </w:rPr>
        <w:t>Финансово-бюджетный отдел</w:t>
      </w:r>
      <w:r w:rsidRPr="00A907E5">
        <w:rPr>
          <w:rFonts w:ascii="Times New Roman" w:hAnsi="Times New Roman" w:cs="Times New Roman"/>
          <w:sz w:val="20"/>
          <w:szCs w:val="20"/>
          <w:lang w:eastAsia="ru-RU"/>
        </w:rPr>
        <w:t xml:space="preserve"> при осуществлении деятельности по </w:t>
      </w:r>
      <w:r w:rsidRPr="00A907E5">
        <w:rPr>
          <w:rFonts w:ascii="Times New Roman" w:hAnsi="Times New Roman" w:cs="Times New Roman"/>
          <w:color w:val="000000"/>
          <w:sz w:val="20"/>
          <w:szCs w:val="20"/>
        </w:rPr>
        <w:t>внутреннему муниципальному  финансовому контролю</w:t>
      </w:r>
      <w:r w:rsidRPr="00A907E5">
        <w:rPr>
          <w:rFonts w:ascii="Times New Roman" w:hAnsi="Times New Roman" w:cs="Times New Roman"/>
          <w:sz w:val="20"/>
          <w:szCs w:val="20"/>
          <w:lang w:eastAsia="ru-RU"/>
        </w:rPr>
        <w:t xml:space="preserve"> осуществляет:</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bookmarkStart w:id="0" w:name="Par21"/>
      <w:bookmarkEnd w:id="0"/>
      <w:r w:rsidRPr="00A907E5">
        <w:rPr>
          <w:rFonts w:ascii="Times New Roman" w:hAnsi="Times New Roman" w:cs="Times New Roman"/>
          <w:sz w:val="20"/>
          <w:szCs w:val="20"/>
          <w:lang w:eastAsia="ru-RU"/>
        </w:rPr>
        <w:t>а) полномочия по контролю:</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за соблюдением бюджетного законодательства Российской Федерации, муниципальных правовых актов и иных нормативных правовых актов, регулирующих бюджетные правоотношения;</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за полнотой и достоверностью отчетности о реализации муниципальных программ;</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color w:val="000000"/>
          <w:sz w:val="20"/>
          <w:szCs w:val="20"/>
          <w:lang w:eastAsia="ru-RU"/>
        </w:rPr>
      </w:pPr>
      <w:r w:rsidRPr="00A907E5">
        <w:rPr>
          <w:rFonts w:ascii="Times New Roman" w:hAnsi="Times New Roman" w:cs="Times New Roman"/>
          <w:sz w:val="20"/>
          <w:szCs w:val="20"/>
          <w:lang w:eastAsia="ru-RU"/>
        </w:rPr>
        <w:t xml:space="preserve">за соблюдением требований к обоснованию закупок, предусмотренных </w:t>
      </w:r>
      <w:hyperlink r:id="rId13" w:history="1">
        <w:r w:rsidRPr="00A907E5">
          <w:rPr>
            <w:rFonts w:ascii="Times New Roman" w:hAnsi="Times New Roman" w:cs="Times New Roman"/>
            <w:color w:val="000000"/>
            <w:sz w:val="20"/>
            <w:szCs w:val="20"/>
            <w:lang w:eastAsia="ru-RU"/>
          </w:rPr>
          <w:t>статьей 18</w:t>
        </w:r>
      </w:hyperlink>
      <w:r w:rsidRPr="00A907E5">
        <w:rPr>
          <w:rFonts w:ascii="Times New Roman" w:hAnsi="Times New Roman" w:cs="Times New Roman"/>
          <w:color w:val="000000"/>
          <w:sz w:val="20"/>
          <w:szCs w:val="20"/>
          <w:lang w:eastAsia="ru-RU"/>
        </w:rPr>
        <w:t xml:space="preserve"> Федерального закона о контрактной системе, и обоснованности закупок;</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color w:val="000000"/>
          <w:sz w:val="20"/>
          <w:szCs w:val="20"/>
          <w:lang w:eastAsia="ru-RU"/>
        </w:rPr>
      </w:pPr>
      <w:r w:rsidRPr="00A907E5">
        <w:rPr>
          <w:rFonts w:ascii="Times New Roman" w:hAnsi="Times New Roman" w:cs="Times New Roman"/>
          <w:color w:val="000000"/>
          <w:sz w:val="20"/>
          <w:szCs w:val="20"/>
          <w:lang w:eastAsia="ru-RU"/>
        </w:rPr>
        <w:t xml:space="preserve">за соблюдением правил нормирования в сфере закупок, предусмотренного </w:t>
      </w:r>
      <w:hyperlink r:id="rId14" w:history="1">
        <w:r w:rsidRPr="00A907E5">
          <w:rPr>
            <w:rFonts w:ascii="Times New Roman" w:hAnsi="Times New Roman" w:cs="Times New Roman"/>
            <w:color w:val="000000"/>
            <w:sz w:val="20"/>
            <w:szCs w:val="20"/>
            <w:lang w:eastAsia="ru-RU"/>
          </w:rPr>
          <w:t>статьей 19</w:t>
        </w:r>
      </w:hyperlink>
      <w:r w:rsidRPr="00A907E5">
        <w:rPr>
          <w:rFonts w:ascii="Times New Roman" w:hAnsi="Times New Roman" w:cs="Times New Roman"/>
          <w:color w:val="000000"/>
          <w:sz w:val="20"/>
          <w:szCs w:val="20"/>
          <w:lang w:eastAsia="ru-RU"/>
        </w:rPr>
        <w:t xml:space="preserve"> Федерального закона о контрактной системе;</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за обоснованием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за применением заказчиком мер ответственности и совершением иных действий в случае нарушения поставщиком (подрядчиком, исполнителем) условий контракта;</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за соответствием поставленного товара, выполненной работы (ее результата) или оказанной услуги условиям контракта;</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за своевременностью, полнотой и достоверностью отражения в документах учета поставленного товара, выполненной работы (ее результата) или оказанной услуги;</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за соответствием использования поставленного товара, выполненной работы (ее результата) или оказанной услуги целям осуществления закупки;</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bookmarkStart w:id="1" w:name="Par32"/>
      <w:bookmarkEnd w:id="1"/>
      <w:r w:rsidRPr="00A907E5">
        <w:rPr>
          <w:rFonts w:ascii="Times New Roman" w:hAnsi="Times New Roman" w:cs="Times New Roman"/>
          <w:sz w:val="20"/>
          <w:szCs w:val="20"/>
          <w:lang w:eastAsia="ru-RU"/>
        </w:rPr>
        <w:t xml:space="preserve">б) проверки осуществления Администрацией муниципального образования, </w:t>
      </w:r>
      <w:proofErr w:type="gramStart"/>
      <w:r w:rsidRPr="00A907E5">
        <w:rPr>
          <w:rFonts w:ascii="Times New Roman" w:hAnsi="Times New Roman" w:cs="Times New Roman"/>
          <w:sz w:val="20"/>
          <w:szCs w:val="20"/>
          <w:lang w:eastAsia="ru-RU"/>
        </w:rPr>
        <w:t>контроля за</w:t>
      </w:r>
      <w:proofErr w:type="gramEnd"/>
      <w:r w:rsidRPr="00A907E5">
        <w:rPr>
          <w:rFonts w:ascii="Times New Roman" w:hAnsi="Times New Roman" w:cs="Times New Roman"/>
          <w:sz w:val="20"/>
          <w:szCs w:val="20"/>
          <w:lang w:eastAsia="ru-RU"/>
        </w:rPr>
        <w:t xml:space="preserve"> соблюдением </w:t>
      </w:r>
      <w:r w:rsidRPr="00A907E5">
        <w:rPr>
          <w:rFonts w:ascii="Times New Roman" w:hAnsi="Times New Roman" w:cs="Times New Roman"/>
          <w:color w:val="000000"/>
          <w:sz w:val="20"/>
          <w:szCs w:val="20"/>
          <w:lang w:eastAsia="ru-RU"/>
        </w:rPr>
        <w:t xml:space="preserve">Федерального </w:t>
      </w:r>
      <w:hyperlink r:id="rId15" w:history="1">
        <w:r w:rsidRPr="00A907E5">
          <w:rPr>
            <w:rFonts w:ascii="Times New Roman" w:hAnsi="Times New Roman" w:cs="Times New Roman"/>
            <w:color w:val="000000"/>
            <w:sz w:val="20"/>
            <w:szCs w:val="20"/>
            <w:lang w:eastAsia="ru-RU"/>
          </w:rPr>
          <w:t>закона</w:t>
        </w:r>
      </w:hyperlink>
      <w:r w:rsidRPr="00A907E5">
        <w:rPr>
          <w:rFonts w:ascii="Times New Roman" w:hAnsi="Times New Roman" w:cs="Times New Roman"/>
          <w:sz w:val="20"/>
          <w:szCs w:val="20"/>
          <w:lang w:eastAsia="ru-RU"/>
        </w:rPr>
        <w:t xml:space="preserve"> о контрактной системе.</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bookmarkStart w:id="2" w:name="Par34"/>
      <w:bookmarkStart w:id="3" w:name="Par38"/>
      <w:bookmarkEnd w:id="2"/>
      <w:bookmarkEnd w:id="3"/>
      <w:r w:rsidRPr="00A907E5">
        <w:rPr>
          <w:rFonts w:ascii="Times New Roman" w:hAnsi="Times New Roman" w:cs="Times New Roman"/>
          <w:sz w:val="20"/>
          <w:szCs w:val="20"/>
          <w:lang w:eastAsia="ru-RU"/>
        </w:rPr>
        <w:t xml:space="preserve">7. Объектами </w:t>
      </w:r>
      <w:r w:rsidRPr="00A907E5">
        <w:rPr>
          <w:rFonts w:ascii="Times New Roman" w:hAnsi="Times New Roman" w:cs="Times New Roman"/>
          <w:color w:val="000000"/>
          <w:sz w:val="20"/>
          <w:szCs w:val="20"/>
        </w:rPr>
        <w:t xml:space="preserve">внутреннего муниципального  финансового  контроля </w:t>
      </w:r>
      <w:r w:rsidRPr="00A907E5">
        <w:rPr>
          <w:rFonts w:ascii="Times New Roman" w:hAnsi="Times New Roman" w:cs="Times New Roman"/>
          <w:sz w:val="20"/>
          <w:szCs w:val="20"/>
          <w:lang w:eastAsia="ru-RU"/>
        </w:rPr>
        <w:t xml:space="preserve"> являются:</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а) главные распорядители (получатели) средств местного бюджета, главный администратор доходов местного бюджета, главный администратор источников финансирования дефицита местного бюджета;</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б) главные распорядители  и получатели средств местного бюджета, которому предоставлены межбюджетные трансферты в части соблюдения ими целей, порядка и условий предоставления межбюджетных трансфертов, предоставленных из местного бюджета,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муниципальными программами;</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в) муниципальные учреждения в части соблюдения ими целей и условий предоставления средств, источником финансового обеспечения которых являются целевые межбюджетные трансферты, предоставленные из местного бюджета;</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г) муниципальные унитарные предприятия в части соблюдения ими целей и условий предоставления средств, источником финансового обеспечения которых являются целевые межбюджетные трансферты, предоставленные из местного бюджета;</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proofErr w:type="spellStart"/>
      <w:proofErr w:type="gramStart"/>
      <w:r w:rsidRPr="00A907E5">
        <w:rPr>
          <w:rFonts w:ascii="Times New Roman" w:hAnsi="Times New Roman" w:cs="Times New Roman"/>
          <w:sz w:val="20"/>
          <w:szCs w:val="20"/>
          <w:lang w:eastAsia="ru-RU"/>
        </w:rPr>
        <w:t>д</w:t>
      </w:r>
      <w:proofErr w:type="spellEnd"/>
      <w:r w:rsidRPr="00A907E5">
        <w:rPr>
          <w:rFonts w:ascii="Times New Roman" w:hAnsi="Times New Roman" w:cs="Times New Roman"/>
          <w:sz w:val="20"/>
          <w:szCs w:val="20"/>
          <w:lang w:eastAsia="ru-RU"/>
        </w:rPr>
        <w:t xml:space="preserve">) юридические лица (за исключением муниципальных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местного бюджета; </w:t>
      </w:r>
      <w:proofErr w:type="gramEnd"/>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 xml:space="preserve">е) заказчики, контрактные управляющие, осуществляющие действия, направленные на осуществление в соответствии с </w:t>
      </w:r>
      <w:r w:rsidRPr="00A907E5">
        <w:rPr>
          <w:rFonts w:ascii="Times New Roman" w:hAnsi="Times New Roman" w:cs="Times New Roman"/>
          <w:color w:val="000000"/>
          <w:sz w:val="20"/>
          <w:szCs w:val="20"/>
          <w:lang w:eastAsia="ru-RU"/>
        </w:rPr>
        <w:t xml:space="preserve">Федеральным </w:t>
      </w:r>
      <w:hyperlink r:id="rId16" w:history="1">
        <w:r w:rsidRPr="00A907E5">
          <w:rPr>
            <w:rFonts w:ascii="Times New Roman" w:hAnsi="Times New Roman" w:cs="Times New Roman"/>
            <w:color w:val="000000"/>
            <w:sz w:val="20"/>
            <w:szCs w:val="20"/>
            <w:lang w:eastAsia="ru-RU"/>
          </w:rPr>
          <w:t>законом</w:t>
        </w:r>
      </w:hyperlink>
      <w:r w:rsidRPr="00A907E5">
        <w:rPr>
          <w:rFonts w:ascii="Times New Roman" w:hAnsi="Times New Roman" w:cs="Times New Roman"/>
          <w:sz w:val="20"/>
          <w:szCs w:val="20"/>
          <w:lang w:eastAsia="ru-RU"/>
        </w:rPr>
        <w:t xml:space="preserve"> о контрактной системе закупок товаров, работ и услуг для обеспечения муниципальных нужд.</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color w:val="000000"/>
          <w:sz w:val="20"/>
          <w:szCs w:val="20"/>
          <w:lang w:eastAsia="ru-RU"/>
        </w:rPr>
      </w:pPr>
      <w:r w:rsidRPr="00A907E5">
        <w:rPr>
          <w:rFonts w:ascii="Times New Roman" w:hAnsi="Times New Roman" w:cs="Times New Roman"/>
          <w:sz w:val="20"/>
          <w:szCs w:val="20"/>
          <w:lang w:eastAsia="ru-RU"/>
        </w:rPr>
        <w:t xml:space="preserve">8. При осуществлении деятельности по контролю в отношении расходов, связанных с осуществлением закупок для обеспечения муниципальных нужд, предусмотренные </w:t>
      </w:r>
      <w:hyperlink r:id="rId17" w:history="1">
        <w:r w:rsidRPr="00A907E5">
          <w:rPr>
            <w:rFonts w:ascii="Times New Roman" w:hAnsi="Times New Roman" w:cs="Times New Roman"/>
            <w:color w:val="000000"/>
            <w:sz w:val="20"/>
            <w:szCs w:val="20"/>
            <w:lang w:eastAsia="ru-RU"/>
          </w:rPr>
          <w:t>частью 8 статьи 99</w:t>
        </w:r>
      </w:hyperlink>
      <w:r w:rsidRPr="00A907E5">
        <w:rPr>
          <w:rFonts w:ascii="Times New Roman" w:hAnsi="Times New Roman" w:cs="Times New Roman"/>
          <w:color w:val="000000"/>
          <w:sz w:val="20"/>
          <w:szCs w:val="20"/>
          <w:lang w:eastAsia="ru-RU"/>
        </w:rPr>
        <w:t xml:space="preserve"> Федерального закона о контрактной системе.</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bookmarkStart w:id="4" w:name="Par65"/>
      <w:bookmarkEnd w:id="4"/>
      <w:r w:rsidRPr="00A907E5">
        <w:rPr>
          <w:rFonts w:ascii="Times New Roman" w:hAnsi="Times New Roman" w:cs="Times New Roman"/>
          <w:sz w:val="20"/>
          <w:szCs w:val="20"/>
          <w:lang w:eastAsia="ru-RU"/>
        </w:rPr>
        <w:lastRenderedPageBreak/>
        <w:t xml:space="preserve">9. Лицами, осуществляющими </w:t>
      </w:r>
      <w:r w:rsidRPr="00A907E5">
        <w:rPr>
          <w:rFonts w:ascii="Times New Roman" w:hAnsi="Times New Roman" w:cs="Times New Roman"/>
          <w:color w:val="000000"/>
          <w:sz w:val="20"/>
          <w:szCs w:val="20"/>
        </w:rPr>
        <w:t xml:space="preserve">внутренний  муниципальный  финансовый  контроль, являются специалисты финансово-бюджетного отдела (далее – должностные лица) </w:t>
      </w:r>
      <w:r w:rsidRPr="00A907E5">
        <w:rPr>
          <w:rFonts w:ascii="Times New Roman" w:hAnsi="Times New Roman" w:cs="Times New Roman"/>
          <w:sz w:val="20"/>
          <w:szCs w:val="20"/>
          <w:lang w:eastAsia="ru-RU"/>
        </w:rPr>
        <w:t>к компетенции которых относятся вопросы осуществления контроля в финансово-бюджетной сфере.</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10. Должностные лица имеет право:</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proofErr w:type="gramStart"/>
      <w:r w:rsidRPr="00A907E5">
        <w:rPr>
          <w:rFonts w:ascii="Times New Roman" w:hAnsi="Times New Roman" w:cs="Times New Roman"/>
          <w:sz w:val="20"/>
          <w:szCs w:val="20"/>
          <w:lang w:eastAsia="ru-RU"/>
        </w:rPr>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roofErr w:type="gramEnd"/>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б) при осуществлении выездных проверок (ревизий) беспрепятственно по предъявлении служебных удостоверений и копии распоряжения главы муниципального образования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в)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г) выдавать представления, предписания об устранении выявленных нарушений в случаях, предусмотренных законодательством Российской Федерации;</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proofErr w:type="spellStart"/>
      <w:r w:rsidRPr="00A907E5">
        <w:rPr>
          <w:rFonts w:ascii="Times New Roman" w:hAnsi="Times New Roman" w:cs="Times New Roman"/>
          <w:sz w:val="20"/>
          <w:szCs w:val="20"/>
          <w:lang w:eastAsia="ru-RU"/>
        </w:rPr>
        <w:t>д</w:t>
      </w:r>
      <w:proofErr w:type="spellEnd"/>
      <w:r w:rsidRPr="00A907E5">
        <w:rPr>
          <w:rFonts w:ascii="Times New Roman" w:hAnsi="Times New Roman" w:cs="Times New Roman"/>
          <w:sz w:val="20"/>
          <w:szCs w:val="20"/>
          <w:lang w:eastAsia="ru-RU"/>
        </w:rPr>
        <w:t>)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е)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11. Должностные лица обязаны:</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б) соблюдать требования нормативных правовых актов в установленной сфере деятельности;</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 xml:space="preserve">в) проводить контрольные мероприятия в соответствии с распоряжением главы муниципального образования. </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г) знакомить руководителя или уполномоченное должностное лицо объекта контроля (далее - представитель объекта контроля) с копией распоряжения и удостоверением на проведение выездной проверки (ревизии), с распоряжением о приостановлении, возобновлении и продлении срока проведения проверки (ревизии), об изменении состава проверочной группы, а также с результатами контрольных мероприятий (актами и заключениями);</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proofErr w:type="spellStart"/>
      <w:r w:rsidRPr="00A907E5">
        <w:rPr>
          <w:rFonts w:ascii="Times New Roman" w:hAnsi="Times New Roman" w:cs="Times New Roman"/>
          <w:sz w:val="20"/>
          <w:szCs w:val="20"/>
          <w:lang w:eastAsia="ru-RU"/>
        </w:rPr>
        <w:t>д</w:t>
      </w:r>
      <w:proofErr w:type="spellEnd"/>
      <w:r w:rsidRPr="00A907E5">
        <w:rPr>
          <w:rFonts w:ascii="Times New Roman" w:hAnsi="Times New Roman" w:cs="Times New Roman"/>
          <w:sz w:val="20"/>
          <w:szCs w:val="20"/>
          <w:lang w:eastAsia="ru-RU"/>
        </w:rPr>
        <w:t>) при выявлении факта совершения действия (бездействия), содержащего признаки состава преступления, направлять главе муниципального образования информацию о таком факте и (или) документы и иные материалы, подтверждающие такой факт.</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 xml:space="preserve">11(1). Объекты контроля, указанные в </w:t>
      </w:r>
      <w:hyperlink w:anchor="Par38" w:history="1">
        <w:r w:rsidRPr="00A907E5">
          <w:rPr>
            <w:rFonts w:ascii="Times New Roman" w:hAnsi="Times New Roman" w:cs="Times New Roman"/>
            <w:color w:val="000000"/>
            <w:sz w:val="20"/>
            <w:szCs w:val="20"/>
            <w:lang w:eastAsia="ru-RU"/>
          </w:rPr>
          <w:t>пункте 7</w:t>
        </w:r>
      </w:hyperlink>
      <w:r w:rsidRPr="00A907E5">
        <w:rPr>
          <w:rFonts w:ascii="Times New Roman" w:hAnsi="Times New Roman" w:cs="Times New Roman"/>
          <w:color w:val="000000"/>
          <w:sz w:val="20"/>
          <w:szCs w:val="20"/>
          <w:lang w:eastAsia="ru-RU"/>
        </w:rPr>
        <w:t xml:space="preserve"> н</w:t>
      </w:r>
      <w:r w:rsidRPr="00A907E5">
        <w:rPr>
          <w:rFonts w:ascii="Times New Roman" w:hAnsi="Times New Roman" w:cs="Times New Roman"/>
          <w:sz w:val="20"/>
          <w:szCs w:val="20"/>
          <w:lang w:eastAsia="ru-RU"/>
        </w:rPr>
        <w:t>астоящих Правил (их должностные лица), обязаны:</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color w:val="000000"/>
          <w:sz w:val="20"/>
          <w:szCs w:val="20"/>
          <w:lang w:eastAsia="ru-RU"/>
        </w:rPr>
      </w:pPr>
      <w:r w:rsidRPr="00A907E5">
        <w:rPr>
          <w:rFonts w:ascii="Times New Roman" w:hAnsi="Times New Roman" w:cs="Times New Roman"/>
          <w:sz w:val="20"/>
          <w:szCs w:val="20"/>
          <w:lang w:eastAsia="ru-RU"/>
        </w:rPr>
        <w:t xml:space="preserve">а) выполнять законные требования должностных лиц, указанных в пункте </w:t>
      </w:r>
      <w:r w:rsidRPr="00A907E5">
        <w:rPr>
          <w:rFonts w:ascii="Times New Roman" w:hAnsi="Times New Roman" w:cs="Times New Roman"/>
          <w:color w:val="000000"/>
          <w:sz w:val="20"/>
          <w:szCs w:val="20"/>
          <w:lang w:eastAsia="ru-RU"/>
        </w:rPr>
        <w:t>9 настоящих Правил;</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color w:val="000000"/>
          <w:sz w:val="20"/>
          <w:szCs w:val="20"/>
          <w:lang w:eastAsia="ru-RU"/>
        </w:rPr>
        <w:t>б) представлять своевременно и в полном объеме должностным лицам, указанным в пункте 9 настоящих Правил, по их запросам информацию, документы и</w:t>
      </w:r>
      <w:r w:rsidRPr="00A907E5">
        <w:rPr>
          <w:rFonts w:ascii="Times New Roman" w:hAnsi="Times New Roman" w:cs="Times New Roman"/>
          <w:sz w:val="20"/>
          <w:szCs w:val="20"/>
          <w:lang w:eastAsia="ru-RU"/>
        </w:rPr>
        <w:t xml:space="preserve"> материалы, необходимые для проведения контрольных мероприятий;</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в) предоставлять должностным лицам, принимающим участие в проведении выездной проверки (ревизии), допуск в помещения и на территории, которые занимают объекты контроля;</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г) обеспечивать должностных лиц, принимающих участие в проведении контрольных мероприятий, помещениями и организационной техникой, необходимыми для проведения контрольных мероприятий.</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 xml:space="preserve">11(2). Объекты контроля, указанные в </w:t>
      </w:r>
      <w:hyperlink w:anchor="Par38" w:history="1">
        <w:r w:rsidRPr="00A907E5">
          <w:rPr>
            <w:rFonts w:ascii="Times New Roman" w:hAnsi="Times New Roman" w:cs="Times New Roman"/>
            <w:color w:val="000000"/>
            <w:sz w:val="20"/>
            <w:szCs w:val="20"/>
            <w:lang w:eastAsia="ru-RU"/>
          </w:rPr>
          <w:t>пункте 7</w:t>
        </w:r>
      </w:hyperlink>
      <w:r w:rsidRPr="00A907E5">
        <w:rPr>
          <w:rFonts w:ascii="Times New Roman" w:hAnsi="Times New Roman" w:cs="Times New Roman"/>
          <w:sz w:val="20"/>
          <w:szCs w:val="20"/>
          <w:lang w:eastAsia="ru-RU"/>
        </w:rPr>
        <w:t xml:space="preserve"> настоящих Правил (их должностные лица), имеют право:</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а) присутствовать при проведении контрольных действий, проводимых в рамках выездных проверок, давать объяснения по вопросам, относящимся к теме и основным вопросам, подлежащим изучению в ходе проведения контрольного мероприятия;</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б) обжаловать решения и действия должностных лиц в соответствии с федеральным законодательством;</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в) представлять возражения в письменной форме на акт, оформленный по результатам проверки (ревизии), в порядке, установленном настоящими Правилами.</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 xml:space="preserve">12. </w:t>
      </w:r>
      <w:proofErr w:type="gramStart"/>
      <w:r w:rsidRPr="00A907E5">
        <w:rPr>
          <w:rFonts w:ascii="Times New Roman" w:hAnsi="Times New Roman" w:cs="Times New Roman"/>
          <w:sz w:val="20"/>
          <w:szCs w:val="20"/>
          <w:lang w:eastAsia="ru-RU"/>
        </w:rPr>
        <w:t>Запросы о представлении информации, документов и материалов, предусмотренные настоящими Правилами, акты проверок,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roofErr w:type="gramEnd"/>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 xml:space="preserve">13. Срок представления информации, документов и материалов устанавливается в запросе и исчисляется </w:t>
      </w:r>
      <w:proofErr w:type="gramStart"/>
      <w:r w:rsidRPr="00A907E5">
        <w:rPr>
          <w:rFonts w:ascii="Times New Roman" w:hAnsi="Times New Roman" w:cs="Times New Roman"/>
          <w:sz w:val="20"/>
          <w:szCs w:val="20"/>
          <w:lang w:eastAsia="ru-RU"/>
        </w:rPr>
        <w:t>с даты получения</w:t>
      </w:r>
      <w:proofErr w:type="gramEnd"/>
      <w:r w:rsidRPr="00A907E5">
        <w:rPr>
          <w:rFonts w:ascii="Times New Roman" w:hAnsi="Times New Roman" w:cs="Times New Roman"/>
          <w:sz w:val="20"/>
          <w:szCs w:val="20"/>
          <w:lang w:eastAsia="ru-RU"/>
        </w:rPr>
        <w:t xml:space="preserve"> запроса. При этом такой срок составляет не менее 3 рабочих дней.</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14. Документы, материалы и информация, необходимые для проведения контрольных мероприятий, представляются в подлиннике и (или) копиях, заверенных объектами контроля в установленном порядке.</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 xml:space="preserve">15. Все документы, составляемые должностными лицами финансово-бюджетного отдела в рамках контрольного мероприятия, приобщаются к материалам контрольного мероприятия, учитываются и </w:t>
      </w:r>
      <w:r w:rsidRPr="00A907E5">
        <w:rPr>
          <w:rFonts w:ascii="Times New Roman" w:hAnsi="Times New Roman" w:cs="Times New Roman"/>
          <w:sz w:val="20"/>
          <w:szCs w:val="20"/>
          <w:lang w:eastAsia="ru-RU"/>
        </w:rPr>
        <w:lastRenderedPageBreak/>
        <w:t>хранятся в установленном порядке, в том числе с применением автоматизированной информационной системы.</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16. В рамках выездных или камеральных проверок (ревизий) могут проводиться встречные проверки. При проведении встречных проверок (ревизий) проводятся контрольные мероприятия в целях установления и (или) подтверждения фактов, связанных с деятельностью объекта контроля.</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17. Встречные проверки назначаются и проводятся в порядке, установленном для выездных или камеральных проверок (ревизий) соответственно. Срок проведения встречных проверок (ревизий)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соответственно. По результатам встречной проверки представления и предписания объекту встречной проверки не направляются.</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 xml:space="preserve">18. Решение о проведении проверки, ревизии или обследования оформляется распоряжением главы муниципального образования. </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19. Обследования могут проводиться в рамках камеральных и выездных проверок (ревизий) в соответствии с настоящими Правилами.</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20. Порядок составления и представления удостоверений на проведение выездной проверки (ревизии) устанавливается главой муниципального образования.</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21. Сроки и последовательность проведения административных процедур при осуществлении контрольных мероприятий, а также ответственность должностных лиц, уполномоченных на проведение контрольных мероприятий, устанавливаются главой муниципального образования.</w:t>
      </w:r>
    </w:p>
    <w:p w:rsidR="00A907E5" w:rsidRPr="00A907E5" w:rsidRDefault="00A907E5" w:rsidP="00A907E5">
      <w:pPr>
        <w:autoSpaceDE w:val="0"/>
        <w:autoSpaceDN w:val="0"/>
        <w:adjustRightInd w:val="0"/>
        <w:spacing w:after="0" w:line="240" w:lineRule="auto"/>
        <w:jc w:val="center"/>
        <w:outlineLvl w:val="0"/>
        <w:rPr>
          <w:rFonts w:ascii="Times New Roman" w:hAnsi="Times New Roman" w:cs="Times New Roman"/>
          <w:sz w:val="20"/>
          <w:szCs w:val="20"/>
          <w:lang w:eastAsia="ru-RU"/>
        </w:rPr>
      </w:pPr>
      <w:r w:rsidRPr="00A907E5">
        <w:rPr>
          <w:rFonts w:ascii="Times New Roman" w:hAnsi="Times New Roman" w:cs="Times New Roman"/>
          <w:sz w:val="20"/>
          <w:szCs w:val="20"/>
          <w:lang w:eastAsia="ru-RU"/>
        </w:rPr>
        <w:t>II. Требования к планированию деятельности по контролю</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22. Составление плана контрольных мероприятий финансово-бюджетного отдела осуществляется с соблюдением следующих условий:</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а) соответствие параметров плана контрольных мероприятий финансово-бюджетного отдела показателям муниципальных программ, направленных на обеспечение долгосрочной сбалансированности и устойчивости бюджетной системы, повышение качества управления муниципальными финансами;</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б) 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23. Отбор контрольных мероприятий осуществляется исходя из следующих критериев:</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 xml:space="preserve">а)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 включая мероприятия, осуществляемые в рамках реализации муниципальных программ; </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б) оценка состояния внутреннего финансового контроля и аудита в отношении объекта контроля, полученная в результате проведения финансово-бюджетным отделом анализа осуществления главными администраторами бюджетных средств внутреннего финансового контроля и внутреннего финансового аудита;</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в) длительность периода, прошедшего с момента проведения идентичного контрольного мероприятия финансово-бюджетным отделом (в случае, если указанный период превышает 3 года, данный критерий имеет наивысший приоритет);</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 xml:space="preserve">г) информация о наличии признаков нарушений, поступившая от главы муниципального образования, главного администратора средств местного бюджета. </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24.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 xml:space="preserve">25.  При формировании плана контрольных мероприятий финансово-бюджетного отдела в целях исключения дублирования деятельности по контролю учитывает </w:t>
      </w:r>
      <w:proofErr w:type="gramStart"/>
      <w:r w:rsidRPr="00A907E5">
        <w:rPr>
          <w:rFonts w:ascii="Times New Roman" w:hAnsi="Times New Roman" w:cs="Times New Roman"/>
          <w:sz w:val="20"/>
          <w:szCs w:val="20"/>
          <w:lang w:eastAsia="ru-RU"/>
        </w:rPr>
        <w:t>поступившую</w:t>
      </w:r>
      <w:proofErr w:type="gramEnd"/>
      <w:r w:rsidRPr="00A907E5">
        <w:rPr>
          <w:rFonts w:ascii="Times New Roman" w:hAnsi="Times New Roman" w:cs="Times New Roman"/>
          <w:sz w:val="20"/>
          <w:szCs w:val="20"/>
          <w:lang w:eastAsia="ru-RU"/>
        </w:rPr>
        <w:t xml:space="preserve"> от других органов информации о планируемых идентичных контрольных мероприятиях.</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В целях настоящих Правил под идентичным контрольным мероприятием понимается контрольное мероприятие, в рамках которого иными органами проводятся (планируются к проведению) контрольные действия в отношении деятельности объекта контроля, которые могут быть проведены финансово-бюджетным отделом.</w:t>
      </w:r>
    </w:p>
    <w:p w:rsidR="00A907E5" w:rsidRPr="00A907E5" w:rsidRDefault="00A907E5" w:rsidP="00A907E5">
      <w:pPr>
        <w:autoSpaceDE w:val="0"/>
        <w:autoSpaceDN w:val="0"/>
        <w:adjustRightInd w:val="0"/>
        <w:spacing w:after="0" w:line="240" w:lineRule="auto"/>
        <w:jc w:val="center"/>
        <w:outlineLvl w:val="0"/>
        <w:rPr>
          <w:rFonts w:ascii="Times New Roman" w:hAnsi="Times New Roman" w:cs="Times New Roman"/>
          <w:sz w:val="20"/>
          <w:szCs w:val="20"/>
          <w:lang w:eastAsia="ru-RU"/>
        </w:rPr>
      </w:pPr>
      <w:r w:rsidRPr="00A907E5">
        <w:rPr>
          <w:rFonts w:ascii="Times New Roman" w:hAnsi="Times New Roman" w:cs="Times New Roman"/>
          <w:sz w:val="20"/>
          <w:szCs w:val="20"/>
          <w:lang w:eastAsia="ru-RU"/>
        </w:rPr>
        <w:t>III. Требования к проведению контрольных мероприятий</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26.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 xml:space="preserve">27. </w:t>
      </w:r>
      <w:proofErr w:type="gramStart"/>
      <w:r w:rsidRPr="00A907E5">
        <w:rPr>
          <w:rFonts w:ascii="Times New Roman" w:hAnsi="Times New Roman" w:cs="Times New Roman"/>
          <w:sz w:val="20"/>
          <w:szCs w:val="20"/>
          <w:lang w:eastAsia="ru-RU"/>
        </w:rPr>
        <w:t>Контрольное мероприятие проводится на основании распоряжения главы муниципального образования  о его назначении, в котором указываются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перечень основных вопросов, подлежащих изучению в ходе проведения контрольного мероприятия.</w:t>
      </w:r>
      <w:proofErr w:type="gramEnd"/>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28. Решение о приостановлении проведения контрольного мероприятия принимается главой муниципального образования на основании мотивированного обращения должностного лица финансово-бюджетного отдела в соответствии с настоящими Правилами. На время приостановления проведения контрольного мероприятия течение его срока прерывается.</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lastRenderedPageBreak/>
        <w:t>29.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 в соответствии с настоящими Правилами.</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30.  Решение о приостановлении (возобновлении) проведения контрольного мероприятия оформляется распоряжением главы муниципального образования, в котором указываются основания приостановления (возобновления) контрольного мероприятия. Копия решения о приостановлении (возобновлении) проведения контрольного мероприятия направляется в адрес объекта контроля.</w:t>
      </w:r>
    </w:p>
    <w:p w:rsidR="00A907E5" w:rsidRPr="00A907E5" w:rsidRDefault="00A907E5" w:rsidP="00A907E5">
      <w:pPr>
        <w:autoSpaceDE w:val="0"/>
        <w:autoSpaceDN w:val="0"/>
        <w:adjustRightInd w:val="0"/>
        <w:spacing w:after="0" w:line="240" w:lineRule="auto"/>
        <w:jc w:val="center"/>
        <w:outlineLvl w:val="1"/>
        <w:rPr>
          <w:rFonts w:ascii="Times New Roman" w:hAnsi="Times New Roman" w:cs="Times New Roman"/>
          <w:sz w:val="20"/>
          <w:szCs w:val="20"/>
          <w:lang w:eastAsia="ru-RU"/>
        </w:rPr>
      </w:pPr>
      <w:r w:rsidRPr="00A907E5">
        <w:rPr>
          <w:rFonts w:ascii="Times New Roman" w:hAnsi="Times New Roman" w:cs="Times New Roman"/>
          <w:sz w:val="20"/>
          <w:szCs w:val="20"/>
          <w:lang w:eastAsia="ru-RU"/>
        </w:rPr>
        <w:t>Проведение обследования</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31. При проведении обследования осуществляются анализ и оценка состояния сферы деятельности объекта контроля, определенной распоряжением главы муниципального образования</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32. Обследование (за исключением обследования, проводимого в рамках камеральных и выездных проверок, ревизии) проводится в порядке и сроки, установленные для выездных проверок (ревизий).</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33.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34. По результатам проведения обследования оформляется заключение, которое подписывается должностным лицом финансово – бюджетного отдела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 в соответствии с настоящими Правилами.</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35. Заключение и иные материалы обследования подлежат рассмотрению главой муниципального образования в течение 30 дней со дня подписания заключения.</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bookmarkStart w:id="5" w:name="Par165"/>
      <w:bookmarkEnd w:id="5"/>
      <w:r w:rsidRPr="00A907E5">
        <w:rPr>
          <w:rFonts w:ascii="Times New Roman" w:hAnsi="Times New Roman" w:cs="Times New Roman"/>
          <w:sz w:val="20"/>
          <w:szCs w:val="20"/>
          <w:lang w:eastAsia="ru-RU"/>
        </w:rPr>
        <w:t>36. По итогам рассмотрения заключения, подготовленного по результатам проведения обследования, глава муниципального образования может назначить проведение внеплановой выездной проверки (ревизии).</w:t>
      </w:r>
    </w:p>
    <w:p w:rsidR="00A907E5" w:rsidRPr="00A907E5" w:rsidRDefault="00A907E5" w:rsidP="00A907E5">
      <w:pPr>
        <w:autoSpaceDE w:val="0"/>
        <w:autoSpaceDN w:val="0"/>
        <w:adjustRightInd w:val="0"/>
        <w:spacing w:after="0" w:line="240" w:lineRule="auto"/>
        <w:jc w:val="center"/>
        <w:outlineLvl w:val="1"/>
        <w:rPr>
          <w:rFonts w:ascii="Times New Roman" w:hAnsi="Times New Roman" w:cs="Times New Roman"/>
          <w:sz w:val="20"/>
          <w:szCs w:val="20"/>
          <w:lang w:eastAsia="ru-RU"/>
        </w:rPr>
      </w:pPr>
      <w:r w:rsidRPr="00A907E5">
        <w:rPr>
          <w:rFonts w:ascii="Times New Roman" w:hAnsi="Times New Roman" w:cs="Times New Roman"/>
          <w:sz w:val="20"/>
          <w:szCs w:val="20"/>
          <w:lang w:eastAsia="ru-RU"/>
        </w:rPr>
        <w:t xml:space="preserve">Проведение камеральной проверки </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 xml:space="preserve">37. Камеральная проверка проводится по месту нахождения финансово-бюджетного отдела, в том числе на основании бюджетной (бухгалтерской) отчетности и иных документов, представленных по запросам финансово-бюджетного отдела. </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 xml:space="preserve">38. Камеральная проверка проводится должностным лицом, указанным в </w:t>
      </w:r>
      <w:hyperlink w:anchor="Par65" w:history="1">
        <w:r w:rsidRPr="00A907E5">
          <w:rPr>
            <w:rFonts w:ascii="Times New Roman" w:hAnsi="Times New Roman" w:cs="Times New Roman"/>
            <w:color w:val="000000"/>
            <w:sz w:val="20"/>
            <w:szCs w:val="20"/>
            <w:lang w:eastAsia="ru-RU"/>
          </w:rPr>
          <w:t>пункте 9</w:t>
        </w:r>
      </w:hyperlink>
      <w:r w:rsidRPr="00A907E5">
        <w:rPr>
          <w:rFonts w:ascii="Times New Roman" w:hAnsi="Times New Roman" w:cs="Times New Roman"/>
          <w:color w:val="000000"/>
          <w:sz w:val="20"/>
          <w:szCs w:val="20"/>
          <w:lang w:eastAsia="ru-RU"/>
        </w:rPr>
        <w:t xml:space="preserve"> </w:t>
      </w:r>
      <w:r w:rsidRPr="00A907E5">
        <w:rPr>
          <w:rFonts w:ascii="Times New Roman" w:hAnsi="Times New Roman" w:cs="Times New Roman"/>
          <w:sz w:val="20"/>
          <w:szCs w:val="20"/>
          <w:lang w:eastAsia="ru-RU"/>
        </w:rPr>
        <w:t>настоящих Правил, в течение 30 рабочих дней со дня получения от объекта контроля информации, документов и материалов, представленных по запросу финансово-бюджетного отдела.</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 xml:space="preserve">39. При проведении камеральной проверки в срок ее проведения не засчитываются периоды времени </w:t>
      </w:r>
      <w:proofErr w:type="gramStart"/>
      <w:r w:rsidRPr="00A907E5">
        <w:rPr>
          <w:rFonts w:ascii="Times New Roman" w:hAnsi="Times New Roman" w:cs="Times New Roman"/>
          <w:sz w:val="20"/>
          <w:szCs w:val="20"/>
          <w:lang w:eastAsia="ru-RU"/>
        </w:rPr>
        <w:t>с даты отправки</w:t>
      </w:r>
      <w:proofErr w:type="gramEnd"/>
      <w:r w:rsidRPr="00A907E5">
        <w:rPr>
          <w:rFonts w:ascii="Times New Roman" w:hAnsi="Times New Roman" w:cs="Times New Roman"/>
          <w:sz w:val="20"/>
          <w:szCs w:val="20"/>
          <w:lang w:eastAsia="ru-RU"/>
        </w:rPr>
        <w:t xml:space="preserve"> запроса финансово-бюджетный отдел до даты представления информации, документов и материалов объектом проверки.</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40. Глава муниципального образования на основании мотивированного обращения должностного лица финансово-бюджетного отдела может назначить проведение обследования.</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По результатам обследования оформляется заключение, которое прилагается к материалам камеральной проверки.</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41. По результатам камеральной проверки оформляется акт, который подписывается должностным лицом финансово-бюджетного отдела, проводящим проверку, не позднее последнего дня срока проведения камеральной проверки.</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42.  Акт камеральной проверки в течение 3 рабочих дней со дня его подписания вручается (направляется) представителю объекта контроля в соответствии с настоящими Правилами.</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43. Объект контроля вправе представить в финансово-бюджетный отдел возражения в письменной форме на акт камеральной проверки в течение 10 рабочих дней со дня получения акта, которые приобщаются к материалам проверки. Возражения направляются нарочным либо заказным почтовым отправлением с уведомлением о вручении.</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44. Материалы камеральной проверки подлежат рассмотрению главой муниципального образования в течение 50 дней со дня подписания акта.</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bookmarkStart w:id="6" w:name="Par186"/>
      <w:bookmarkEnd w:id="6"/>
      <w:r w:rsidRPr="00A907E5">
        <w:rPr>
          <w:rFonts w:ascii="Times New Roman" w:hAnsi="Times New Roman" w:cs="Times New Roman"/>
          <w:sz w:val="20"/>
          <w:szCs w:val="20"/>
          <w:lang w:eastAsia="ru-RU"/>
        </w:rPr>
        <w:t>45. По результатам рассмотрения акта и иных материалов камеральной проверки глава муниципального образования принимает решение:</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а) о направлении предписания и (или) представления объекту контроля и (либо) наличии оснований для направления уведомления о применении бюджетных мер принуждения;</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б) об отсутствии оснований для направления предписания, представления и уведомления о применении бюджетных мер принуждения;</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в) о проведении внеплановой выездной проверки (ревизии).</w:t>
      </w:r>
    </w:p>
    <w:p w:rsidR="00A907E5" w:rsidRPr="00A907E5" w:rsidRDefault="00A907E5" w:rsidP="00A907E5">
      <w:pPr>
        <w:autoSpaceDE w:val="0"/>
        <w:autoSpaceDN w:val="0"/>
        <w:adjustRightInd w:val="0"/>
        <w:spacing w:after="0" w:line="240" w:lineRule="auto"/>
        <w:jc w:val="center"/>
        <w:outlineLvl w:val="1"/>
        <w:rPr>
          <w:rFonts w:ascii="Times New Roman" w:hAnsi="Times New Roman" w:cs="Times New Roman"/>
          <w:sz w:val="20"/>
          <w:szCs w:val="20"/>
          <w:lang w:eastAsia="ru-RU"/>
        </w:rPr>
      </w:pPr>
      <w:r w:rsidRPr="00A907E5">
        <w:rPr>
          <w:rFonts w:ascii="Times New Roman" w:hAnsi="Times New Roman" w:cs="Times New Roman"/>
          <w:sz w:val="20"/>
          <w:szCs w:val="20"/>
          <w:lang w:eastAsia="ru-RU"/>
        </w:rPr>
        <w:t>Проведение выездной проверки (ревизии)</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46.  Проведение выездной проверки (ревизии) состоит в осуществлении соответствующих контрольных действий в отношении объекта контроля по месту нахождения объекта контроля и оформлении акта выездной проверки.</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47.  Срок проведения контрольных действий по месту нахождения объекта контроля финансово-бюджетным отделом составляет не более 30 рабочих дней.</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48.  Глава муниципального образования может продлить срок проведения контрольных действий по месту нахождения объекта контроля на основании мотивированного обращения должностного лица финансово-бюджетного отдела, не более чем на 10 рабочих дней.</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lastRenderedPageBreak/>
        <w:t>49.  При воспрепятствовании доступу должностного лица финансово-бюджетного отдела на территорию или в помещение объекта контроля, а также по фактам непредставления или несвоевременного представления должностными лицами объекта контроля информации, документов и материалов, запрошенных при проведении выездной проверки (ревизии), должностное лицо финансово-бюджетного отдела  составляет акт.</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 xml:space="preserve">50. </w:t>
      </w:r>
      <w:proofErr w:type="gramStart"/>
      <w:r w:rsidRPr="00A907E5">
        <w:rPr>
          <w:rFonts w:ascii="Times New Roman" w:hAnsi="Times New Roman" w:cs="Times New Roman"/>
          <w:sz w:val="20"/>
          <w:szCs w:val="20"/>
          <w:lang w:eastAsia="ru-RU"/>
        </w:rPr>
        <w:t>В случае обнаружения подделок, подлогов, хищений, злоупотреблений и при необходимости пресечения данных противоправных действий должностное лицо финансово-бюджетного отдела изымает необходимые документы и материалы с учетом ограничений, установленных законодательством Российской Федерации, 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w:t>
      </w:r>
      <w:proofErr w:type="gramEnd"/>
      <w:r w:rsidRPr="00A907E5">
        <w:rPr>
          <w:rFonts w:ascii="Times New Roman" w:hAnsi="Times New Roman" w:cs="Times New Roman"/>
          <w:sz w:val="20"/>
          <w:szCs w:val="20"/>
          <w:lang w:eastAsia="ru-RU"/>
        </w:rPr>
        <w:t xml:space="preserve"> архивы. </w:t>
      </w:r>
      <w:hyperlink r:id="rId18" w:history="1">
        <w:r w:rsidRPr="00A907E5">
          <w:rPr>
            <w:rFonts w:ascii="Times New Roman" w:hAnsi="Times New Roman" w:cs="Times New Roman"/>
            <w:color w:val="000000"/>
            <w:sz w:val="20"/>
            <w:szCs w:val="20"/>
            <w:lang w:eastAsia="ru-RU"/>
          </w:rPr>
          <w:t>Форма акта</w:t>
        </w:r>
      </w:hyperlink>
      <w:r w:rsidRPr="00A907E5">
        <w:rPr>
          <w:rFonts w:ascii="Times New Roman" w:hAnsi="Times New Roman" w:cs="Times New Roman"/>
          <w:sz w:val="20"/>
          <w:szCs w:val="20"/>
          <w:lang w:eastAsia="ru-RU"/>
        </w:rPr>
        <w:t xml:space="preserve"> изъятия утверждается главой муниципального образования</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51. Глава муниципального образования на основании мотивированного обращения должностного лица финансово-бюджетного отдела в случае невозможности получения необходимой информации (документов, материалов) в ходе проведения контрольных действий в рамках выездной проверки (ревизии) может назначить:</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проведение обследования;</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проведение встречной проверки.</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proofErr w:type="gramStart"/>
      <w:r w:rsidRPr="00A907E5">
        <w:rPr>
          <w:rFonts w:ascii="Times New Roman" w:hAnsi="Times New Roman" w:cs="Times New Roman"/>
          <w:sz w:val="20"/>
          <w:szCs w:val="20"/>
          <w:lang w:eastAsia="ru-RU"/>
        </w:rPr>
        <w:t>Лица и организации, в отношении которых проводится встречная проверка, обязаны представить для ознакомления информацию, документы и материалы, относящиеся к тематике выездной проверки (ревизии), а по письменному запросу (требованию) должностных лиц финансово - бюджетного отдела обязаны представить копии документов и материалов, относящихся к тематике выездной проверки (ревизии), заверенные в установленном порядке, которые по окончании встречной проверки прилагаются к материалам выездной проверки (ревизии).</w:t>
      </w:r>
      <w:proofErr w:type="gramEnd"/>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52. По результатам обследования оформляется заключение, которое прилагается к материалам выездной проверки (ревизии).</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bookmarkStart w:id="7" w:name="Par222"/>
      <w:bookmarkEnd w:id="7"/>
      <w:r w:rsidRPr="00A907E5">
        <w:rPr>
          <w:rFonts w:ascii="Times New Roman" w:hAnsi="Times New Roman" w:cs="Times New Roman"/>
          <w:sz w:val="20"/>
          <w:szCs w:val="20"/>
          <w:lang w:eastAsia="ru-RU"/>
        </w:rPr>
        <w:t xml:space="preserve">53.  </w:t>
      </w:r>
      <w:proofErr w:type="gramStart"/>
      <w:r w:rsidRPr="00A907E5">
        <w:rPr>
          <w:rFonts w:ascii="Times New Roman" w:hAnsi="Times New Roman" w:cs="Times New Roman"/>
          <w:sz w:val="20"/>
          <w:szCs w:val="20"/>
          <w:lang w:eastAsia="ru-RU"/>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roofErr w:type="gramEnd"/>
      <w:r w:rsidRPr="00A907E5">
        <w:rPr>
          <w:rFonts w:ascii="Times New Roman" w:hAnsi="Times New Roman" w:cs="Times New Roman"/>
          <w:sz w:val="20"/>
          <w:szCs w:val="20"/>
          <w:lang w:eastAsia="ru-RU"/>
        </w:rPr>
        <w:t xml:space="preserve">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 Проведение и результаты контрольных действий по фактическому изучению деятельности объекта контроля оформляются соответствующими актами.</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54. Проведение выездной проверки (ревизии) может быть приостановлено главой муниципального образования на основании мотивированного обращения должностного лица финансово-бюджетного отдела:</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а) на период проведения обследования;</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б) при отсутствии бухгалтерского (бюджетного) учета у объекта контроля или нарушении объектом контроля правил ведения бухгалтерского (бюджетного) учета, которое делает невозможным дальнейшее проведение проверки (ревизии),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в) на период организации и проведения экспертиз;</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г) на период исполнения запросов, направленных в компетентные органы;</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proofErr w:type="spellStart"/>
      <w:r w:rsidRPr="00A907E5">
        <w:rPr>
          <w:rFonts w:ascii="Times New Roman" w:hAnsi="Times New Roman" w:cs="Times New Roman"/>
          <w:sz w:val="20"/>
          <w:szCs w:val="20"/>
          <w:lang w:eastAsia="ru-RU"/>
        </w:rPr>
        <w:t>д</w:t>
      </w:r>
      <w:proofErr w:type="spellEnd"/>
      <w:r w:rsidRPr="00A907E5">
        <w:rPr>
          <w:rFonts w:ascii="Times New Roman" w:hAnsi="Times New Roman" w:cs="Times New Roman"/>
          <w:sz w:val="20"/>
          <w:szCs w:val="20"/>
          <w:lang w:eastAsia="ru-RU"/>
        </w:rPr>
        <w:t xml:space="preserve">) в случае непредставления объектом контроля информации, документов и материалов, и (или) представления неполного комплекта </w:t>
      </w:r>
      <w:proofErr w:type="spellStart"/>
      <w:r w:rsidRPr="00A907E5">
        <w:rPr>
          <w:rFonts w:ascii="Times New Roman" w:hAnsi="Times New Roman" w:cs="Times New Roman"/>
          <w:sz w:val="20"/>
          <w:szCs w:val="20"/>
          <w:lang w:eastAsia="ru-RU"/>
        </w:rPr>
        <w:t>истребуемой</w:t>
      </w:r>
      <w:proofErr w:type="spellEnd"/>
      <w:r w:rsidRPr="00A907E5">
        <w:rPr>
          <w:rFonts w:ascii="Times New Roman" w:hAnsi="Times New Roman" w:cs="Times New Roman"/>
          <w:sz w:val="20"/>
          <w:szCs w:val="20"/>
          <w:lang w:eastAsia="ru-RU"/>
        </w:rPr>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е) при необходимости обследования имущества и (или) документов, находящихся не по месту нахождения объекта контроля;</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ж) при наличии обстоятельств, которые делают невозможным дальнейшее проведение проверки (ревизии) по причинам, не зависящим от должностных лиц финансово-бюджетного отдела, включая наступление обстоятельств непреодолимой силы.</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55. На время приостановления проведения выездной проверки (ревизии) срок проведения контрольных действий по месту нахождения объекта контроля прерывается, не более чем на 6 месяцев.</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56. Глава муниципального образования, принявший решение о приостановлении проведения выездной проверки (ревизии), в течение 3 рабочих дней со дня его принятия  письменно извещает объект контроля о приостановлении проведения проверки (ревизии) и о причинах приостановления.</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color w:val="000000"/>
          <w:sz w:val="20"/>
          <w:szCs w:val="20"/>
          <w:lang w:eastAsia="ru-RU"/>
        </w:rPr>
        <w:t>57.</w:t>
      </w:r>
      <w:r w:rsidRPr="00A907E5">
        <w:rPr>
          <w:rFonts w:ascii="Times New Roman" w:hAnsi="Times New Roman" w:cs="Times New Roman"/>
          <w:sz w:val="20"/>
          <w:szCs w:val="20"/>
          <w:lang w:eastAsia="ru-RU"/>
        </w:rPr>
        <w:t xml:space="preserve"> Глава муниципального образования в течение 3 рабочих дней со дня получения сведений об устранении причин приостановления выездной проверки (ревизии):</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а) принимает решение о возобновлении проведения выездной проверки (ревизии);</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б) информирует о возобновлении проведения выездной проверки (ревизии) объект контроля.</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color w:val="0D0D0D"/>
          <w:sz w:val="20"/>
          <w:szCs w:val="20"/>
          <w:lang w:eastAsia="ru-RU"/>
        </w:rPr>
        <w:t>58.</w:t>
      </w:r>
      <w:r w:rsidRPr="00A907E5">
        <w:rPr>
          <w:rFonts w:ascii="Times New Roman" w:hAnsi="Times New Roman" w:cs="Times New Roman"/>
          <w:sz w:val="20"/>
          <w:szCs w:val="20"/>
          <w:lang w:eastAsia="ru-RU"/>
        </w:rPr>
        <w:t xml:space="preserve"> После окончания контрольных действий, предусмотренных </w:t>
      </w:r>
      <w:r w:rsidRPr="00A907E5">
        <w:rPr>
          <w:rFonts w:ascii="Times New Roman" w:hAnsi="Times New Roman" w:cs="Times New Roman"/>
          <w:color w:val="000000"/>
          <w:sz w:val="20"/>
          <w:szCs w:val="20"/>
          <w:lang w:eastAsia="ru-RU"/>
        </w:rPr>
        <w:t>5</w:t>
      </w:r>
      <w:hyperlink w:anchor="Par222" w:history="1">
        <w:r w:rsidRPr="00A907E5">
          <w:rPr>
            <w:rFonts w:ascii="Times New Roman" w:hAnsi="Times New Roman" w:cs="Times New Roman"/>
            <w:color w:val="000000"/>
            <w:sz w:val="20"/>
            <w:szCs w:val="20"/>
            <w:lang w:eastAsia="ru-RU"/>
          </w:rPr>
          <w:t>3</w:t>
        </w:r>
      </w:hyperlink>
      <w:r w:rsidRPr="00A907E5">
        <w:rPr>
          <w:rFonts w:ascii="Times New Roman" w:hAnsi="Times New Roman" w:cs="Times New Roman"/>
          <w:sz w:val="20"/>
          <w:szCs w:val="20"/>
          <w:lang w:eastAsia="ru-RU"/>
        </w:rPr>
        <w:t xml:space="preserve"> настоящих Правил, и иных мероприятий, проводимых в рамках выездной проверки (ревизии), должностное лицо финансово-</w:t>
      </w:r>
      <w:r w:rsidRPr="00A907E5">
        <w:rPr>
          <w:rFonts w:ascii="Times New Roman" w:hAnsi="Times New Roman" w:cs="Times New Roman"/>
          <w:sz w:val="20"/>
          <w:szCs w:val="20"/>
          <w:lang w:eastAsia="ru-RU"/>
        </w:rPr>
        <w:lastRenderedPageBreak/>
        <w:t>бюджетного отдела подписывает справку о завершении контрольных действий и вручает ее представителю объекта контроля не позднее последнего дня срока проведения контрольных действий по месту нахождения объекта контроля.</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59. По результатам выездной проверки оформляется акт, который должен быть подписан в течение 15 рабочих дней, исчисляемых со дня, следующего за днем подписания справки о завершении контрольных действий.</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60. К акту выездной проверки (ревизии) (кроме заключения, подготовленного по результатам проведения обследования)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 xml:space="preserve">61. </w:t>
      </w:r>
      <w:r w:rsidRPr="00A907E5">
        <w:rPr>
          <w:rFonts w:ascii="Times New Roman" w:hAnsi="Times New Roman" w:cs="Times New Roman"/>
          <w:color w:val="FF0000"/>
          <w:sz w:val="20"/>
          <w:szCs w:val="20"/>
          <w:lang w:eastAsia="ru-RU"/>
        </w:rPr>
        <w:t xml:space="preserve"> </w:t>
      </w:r>
      <w:r w:rsidRPr="00A907E5">
        <w:rPr>
          <w:rFonts w:ascii="Times New Roman" w:hAnsi="Times New Roman" w:cs="Times New Roman"/>
          <w:sz w:val="20"/>
          <w:szCs w:val="20"/>
          <w:lang w:eastAsia="ru-RU"/>
        </w:rPr>
        <w:t>Акт выездной проверки (ревизии) в течение 3 рабочих дней со дня его подписания вручается (направляется) представителю объекта контроля в соответствии с настоящими Правилами.</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62. Объект контроля вправе представить в финансово-бюджетный отдел возражения в письменной форме на акт выездной проверки (ревизии) в течение 10 рабочих дней со дня получения акта, которые приобщаются к материалам проверки. Возражения направляются нарочным либо заказным почтовым отправлением с уведомлением о вручении.</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63.  Акт и иные материалы выездной проверки (ревизии) подлежат рассмотрению главой муниципального образования в течение 50 дней со дня подписания акта.</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bookmarkStart w:id="8" w:name="Par254"/>
      <w:bookmarkEnd w:id="8"/>
      <w:r w:rsidRPr="00A907E5">
        <w:rPr>
          <w:rFonts w:ascii="Times New Roman" w:hAnsi="Times New Roman" w:cs="Times New Roman"/>
          <w:sz w:val="20"/>
          <w:szCs w:val="20"/>
          <w:lang w:eastAsia="ru-RU"/>
        </w:rPr>
        <w:t>64.  По результатам рассмотрения акта и иных материалов выездной проверки (ревизии) глава муниципального образования принимает решение:</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а) о направлении предписания и (или) представления объекту контроля и (либо) наличии оснований для направления уведомления о применении бюджетных мер принуждения;</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б) об отсутствии оснований для направления предписания, представления и уведомления о применении бюджетных мер принуждения;</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в) о назначении внеплановой выездной проверки, в том числе при представлении объектом контроля возражений в письменной форме, а также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p>
    <w:p w:rsidR="00A907E5" w:rsidRPr="00A907E5" w:rsidRDefault="00A907E5" w:rsidP="00A907E5">
      <w:pPr>
        <w:autoSpaceDE w:val="0"/>
        <w:autoSpaceDN w:val="0"/>
        <w:adjustRightInd w:val="0"/>
        <w:spacing w:after="0" w:line="240" w:lineRule="auto"/>
        <w:jc w:val="center"/>
        <w:outlineLvl w:val="1"/>
        <w:rPr>
          <w:rFonts w:ascii="Times New Roman" w:hAnsi="Times New Roman" w:cs="Times New Roman"/>
          <w:sz w:val="20"/>
          <w:szCs w:val="20"/>
          <w:lang w:eastAsia="ru-RU"/>
        </w:rPr>
      </w:pPr>
      <w:r w:rsidRPr="00A907E5">
        <w:rPr>
          <w:rFonts w:ascii="Times New Roman" w:hAnsi="Times New Roman" w:cs="Times New Roman"/>
          <w:sz w:val="20"/>
          <w:szCs w:val="20"/>
          <w:lang w:eastAsia="ru-RU"/>
        </w:rPr>
        <w:t>Реализация результатов проведения контрольных мероприятий</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color w:val="000000"/>
          <w:sz w:val="20"/>
          <w:szCs w:val="20"/>
          <w:lang w:eastAsia="ru-RU"/>
        </w:rPr>
      </w:pPr>
      <w:r w:rsidRPr="00A907E5">
        <w:rPr>
          <w:rFonts w:ascii="Times New Roman" w:hAnsi="Times New Roman" w:cs="Times New Roman"/>
          <w:sz w:val="20"/>
          <w:szCs w:val="20"/>
          <w:lang w:eastAsia="ru-RU"/>
        </w:rPr>
        <w:t xml:space="preserve">65. При осуществлении полномочий, предусмотренных абзацами вторым и третьим </w:t>
      </w:r>
      <w:hyperlink w:anchor="Par21" w:history="1">
        <w:r w:rsidRPr="00A907E5">
          <w:rPr>
            <w:rFonts w:ascii="Times New Roman" w:hAnsi="Times New Roman" w:cs="Times New Roman"/>
            <w:color w:val="000000"/>
            <w:sz w:val="20"/>
            <w:szCs w:val="20"/>
            <w:lang w:eastAsia="ru-RU"/>
          </w:rPr>
          <w:t>подпункта "а"</w:t>
        </w:r>
      </w:hyperlink>
      <w:r w:rsidRPr="00A907E5">
        <w:rPr>
          <w:rFonts w:ascii="Times New Roman" w:hAnsi="Times New Roman" w:cs="Times New Roman"/>
          <w:color w:val="000000"/>
          <w:sz w:val="20"/>
          <w:szCs w:val="20"/>
          <w:lang w:eastAsia="ru-RU"/>
        </w:rPr>
        <w:t xml:space="preserve"> </w:t>
      </w:r>
      <w:hyperlink w:anchor="Par34" w:history="1">
        <w:r w:rsidRPr="00A907E5">
          <w:rPr>
            <w:rFonts w:ascii="Times New Roman" w:hAnsi="Times New Roman" w:cs="Times New Roman"/>
            <w:color w:val="000000"/>
            <w:sz w:val="20"/>
            <w:szCs w:val="20"/>
            <w:lang w:eastAsia="ru-RU"/>
          </w:rPr>
          <w:t xml:space="preserve"> пункта 6</w:t>
        </w:r>
      </w:hyperlink>
      <w:r w:rsidRPr="00A907E5">
        <w:rPr>
          <w:rFonts w:ascii="Times New Roman" w:hAnsi="Times New Roman" w:cs="Times New Roman"/>
          <w:color w:val="000000"/>
          <w:sz w:val="20"/>
          <w:szCs w:val="20"/>
          <w:lang w:eastAsia="ru-RU"/>
        </w:rPr>
        <w:t xml:space="preserve"> настоящих Правил, финансово-бюджетный отдел направляет:</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proofErr w:type="gramStart"/>
      <w:r w:rsidRPr="00A907E5">
        <w:rPr>
          <w:rFonts w:ascii="Times New Roman" w:hAnsi="Times New Roman" w:cs="Times New Roman"/>
          <w:sz w:val="20"/>
          <w:szCs w:val="20"/>
          <w:lang w:eastAsia="ru-RU"/>
        </w:rPr>
        <w:t>а) представления, содержащие информацию о выявленных нарушениях бюджетного законодательства Российской Федерации, муниципальных правовых актов  и иных нормативных правовых актов, регулирующих бюджетные правоотношения, нарушениях условий договоров (соглашений) о предоставлении средств из местного бюджета, а также требования о принятии мер по устранению причин и условий таких нарушений или требования о возврате предоставленных средств местного бюджета, обязательные для рассмотрения в установленный в указанном</w:t>
      </w:r>
      <w:proofErr w:type="gramEnd"/>
      <w:r w:rsidRPr="00A907E5">
        <w:rPr>
          <w:rFonts w:ascii="Times New Roman" w:hAnsi="Times New Roman" w:cs="Times New Roman"/>
          <w:sz w:val="20"/>
          <w:szCs w:val="20"/>
          <w:lang w:eastAsia="ru-RU"/>
        </w:rPr>
        <w:t xml:space="preserve"> </w:t>
      </w:r>
      <w:proofErr w:type="gramStart"/>
      <w:r w:rsidRPr="00A907E5">
        <w:rPr>
          <w:rFonts w:ascii="Times New Roman" w:hAnsi="Times New Roman" w:cs="Times New Roman"/>
          <w:sz w:val="20"/>
          <w:szCs w:val="20"/>
          <w:lang w:eastAsia="ru-RU"/>
        </w:rPr>
        <w:t>документе</w:t>
      </w:r>
      <w:proofErr w:type="gramEnd"/>
      <w:r w:rsidRPr="00A907E5">
        <w:rPr>
          <w:rFonts w:ascii="Times New Roman" w:hAnsi="Times New Roman" w:cs="Times New Roman"/>
          <w:sz w:val="20"/>
          <w:szCs w:val="20"/>
          <w:lang w:eastAsia="ru-RU"/>
        </w:rPr>
        <w:t xml:space="preserve"> срок или в течение 30 календарных дней со дня его получения, если срок не указан;</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proofErr w:type="gramStart"/>
      <w:r w:rsidRPr="00A907E5">
        <w:rPr>
          <w:rFonts w:ascii="Times New Roman" w:hAnsi="Times New Roman" w:cs="Times New Roman"/>
          <w:sz w:val="20"/>
          <w:szCs w:val="20"/>
          <w:lang w:eastAsia="ru-RU"/>
        </w:rPr>
        <w:t>б) предписания,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муниципальных правовых актов  и иных нормативных правовых актов, регулирующих бюджетные правоотношения, нарушений условий договоров (соглашений) о предоставлении средств из местного бюджета;</w:t>
      </w:r>
      <w:proofErr w:type="gramEnd"/>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color w:val="000000"/>
          <w:sz w:val="20"/>
          <w:szCs w:val="20"/>
          <w:lang w:eastAsia="ru-RU"/>
        </w:rPr>
      </w:pPr>
      <w:r w:rsidRPr="00A907E5">
        <w:rPr>
          <w:rFonts w:ascii="Times New Roman" w:hAnsi="Times New Roman" w:cs="Times New Roman"/>
          <w:color w:val="000000"/>
          <w:sz w:val="20"/>
          <w:szCs w:val="20"/>
          <w:lang w:eastAsia="ru-RU"/>
        </w:rPr>
        <w:t xml:space="preserve">в) уведомления о применении бюджетных мер принуждения, обязательные к рассмотрению финансово-бюджетным отделом, содержащие основания для применения предусмотренных Бюджетным </w:t>
      </w:r>
      <w:hyperlink r:id="rId19" w:history="1">
        <w:r w:rsidRPr="00A907E5">
          <w:rPr>
            <w:rFonts w:ascii="Times New Roman" w:hAnsi="Times New Roman" w:cs="Times New Roman"/>
            <w:color w:val="000000"/>
            <w:sz w:val="20"/>
            <w:szCs w:val="20"/>
            <w:lang w:eastAsia="ru-RU"/>
          </w:rPr>
          <w:t>кодексом</w:t>
        </w:r>
      </w:hyperlink>
      <w:r w:rsidRPr="00A907E5">
        <w:rPr>
          <w:rFonts w:ascii="Times New Roman" w:hAnsi="Times New Roman" w:cs="Times New Roman"/>
          <w:color w:val="000000"/>
          <w:sz w:val="20"/>
          <w:szCs w:val="20"/>
          <w:lang w:eastAsia="ru-RU"/>
        </w:rPr>
        <w:t xml:space="preserve"> Российской Федерации бюджетных мер принуждения и суммы средств, использованных с нарушением условий предоставления (расходования) межбюджетного трансферта  или использованных не по целевому назначению.</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 xml:space="preserve">66.  При осуществлении полномочий, предусмотренных абзацами четвертым - десятым </w:t>
      </w:r>
      <w:hyperlink w:anchor="Par21" w:history="1">
        <w:r w:rsidRPr="00A907E5">
          <w:rPr>
            <w:rFonts w:ascii="Times New Roman" w:hAnsi="Times New Roman" w:cs="Times New Roman"/>
            <w:color w:val="000000"/>
            <w:sz w:val="20"/>
            <w:szCs w:val="20"/>
            <w:lang w:eastAsia="ru-RU"/>
          </w:rPr>
          <w:t>подпункта "а"</w:t>
        </w:r>
      </w:hyperlink>
      <w:r w:rsidRPr="00A907E5">
        <w:rPr>
          <w:rFonts w:ascii="Times New Roman" w:hAnsi="Times New Roman" w:cs="Times New Roman"/>
          <w:color w:val="000000"/>
          <w:sz w:val="20"/>
          <w:szCs w:val="20"/>
          <w:lang w:eastAsia="ru-RU"/>
        </w:rPr>
        <w:t xml:space="preserve"> и </w:t>
      </w:r>
      <w:hyperlink w:anchor="Par32" w:history="1">
        <w:r w:rsidRPr="00A907E5">
          <w:rPr>
            <w:rFonts w:ascii="Times New Roman" w:hAnsi="Times New Roman" w:cs="Times New Roman"/>
            <w:color w:val="000000"/>
            <w:sz w:val="20"/>
            <w:szCs w:val="20"/>
            <w:lang w:eastAsia="ru-RU"/>
          </w:rPr>
          <w:t>подпунктом "б" пункта 6</w:t>
        </w:r>
      </w:hyperlink>
      <w:r w:rsidRPr="00A907E5">
        <w:rPr>
          <w:rFonts w:ascii="Times New Roman" w:hAnsi="Times New Roman" w:cs="Times New Roman"/>
          <w:color w:val="000000"/>
          <w:sz w:val="20"/>
          <w:szCs w:val="20"/>
          <w:lang w:eastAsia="ru-RU"/>
        </w:rPr>
        <w:t xml:space="preserve"> </w:t>
      </w:r>
      <w:r w:rsidRPr="00A907E5">
        <w:rPr>
          <w:rFonts w:ascii="Times New Roman" w:hAnsi="Times New Roman" w:cs="Times New Roman"/>
          <w:sz w:val="20"/>
          <w:szCs w:val="20"/>
          <w:lang w:eastAsia="ru-RU"/>
        </w:rPr>
        <w:t xml:space="preserve">настоящих Правил, финансово-бюджетный отдел направляет предписания об устранении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полномочий, предусмотренных абзацами четвертым - шестым </w:t>
      </w:r>
      <w:hyperlink w:anchor="Par21" w:history="1">
        <w:r w:rsidRPr="00A907E5">
          <w:rPr>
            <w:rFonts w:ascii="Times New Roman" w:hAnsi="Times New Roman" w:cs="Times New Roman"/>
            <w:color w:val="000000"/>
            <w:sz w:val="20"/>
            <w:szCs w:val="20"/>
            <w:lang w:eastAsia="ru-RU"/>
          </w:rPr>
          <w:t>подпункта "а" пункта 6</w:t>
        </w:r>
      </w:hyperlink>
      <w:r w:rsidRPr="00A907E5">
        <w:rPr>
          <w:rFonts w:ascii="Times New Roman" w:hAnsi="Times New Roman" w:cs="Times New Roman"/>
          <w:color w:val="000000"/>
          <w:sz w:val="20"/>
          <w:szCs w:val="20"/>
          <w:lang w:eastAsia="ru-RU"/>
        </w:rPr>
        <w:t xml:space="preserve"> </w:t>
      </w:r>
      <w:r w:rsidRPr="00A907E5">
        <w:rPr>
          <w:rFonts w:ascii="Times New Roman" w:hAnsi="Times New Roman" w:cs="Times New Roman"/>
          <w:sz w:val="20"/>
          <w:szCs w:val="20"/>
          <w:lang w:eastAsia="ru-RU"/>
        </w:rPr>
        <w:t>настоящих Правил, указанные предписания выдаются до начала закупки.</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67.  Уведомление о применении бюджетной меры (бюджетных мер) принуждения содержит описание совершенного бюджетного нарушения (бюджетных нарушений).</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68.  Применение бюджетных мер принуждения осуществляется в порядке, установленном главой муниципального образования.</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69. Представления и предписания в течение 10 рабочих дней со дня принятия решения об их направлении направляются (вручаются) представителю объекта контроля в соответствии с настоящими Правилами.</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 xml:space="preserve">70.  Отмена представлений и предписаний финансово-бюджетного отдела осуществляется в судебном порядке. </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 xml:space="preserve">71. Должностные лица финансово-бюджетного отдела, принимающие участие в контрольных мероприятиях, осуществляют </w:t>
      </w:r>
      <w:proofErr w:type="gramStart"/>
      <w:r w:rsidRPr="00A907E5">
        <w:rPr>
          <w:rFonts w:ascii="Times New Roman" w:hAnsi="Times New Roman" w:cs="Times New Roman"/>
          <w:sz w:val="20"/>
          <w:szCs w:val="20"/>
          <w:lang w:eastAsia="ru-RU"/>
        </w:rPr>
        <w:t>контроль за</w:t>
      </w:r>
      <w:proofErr w:type="gramEnd"/>
      <w:r w:rsidRPr="00A907E5">
        <w:rPr>
          <w:rFonts w:ascii="Times New Roman" w:hAnsi="Times New Roman" w:cs="Times New Roman"/>
          <w:sz w:val="20"/>
          <w:szCs w:val="20"/>
          <w:lang w:eastAsia="ru-RU"/>
        </w:rPr>
        <w:t xml:space="preserve"> исполнением объектами контроля представлений и предписаний. В случае неисполнения представления и (или) предписания финансово-бюджетного отдела применяет к </w:t>
      </w:r>
      <w:r w:rsidRPr="00A907E5">
        <w:rPr>
          <w:rFonts w:ascii="Times New Roman" w:hAnsi="Times New Roman" w:cs="Times New Roman"/>
          <w:sz w:val="20"/>
          <w:szCs w:val="20"/>
          <w:lang w:eastAsia="ru-RU"/>
        </w:rPr>
        <w:lastRenderedPageBreak/>
        <w:t>лицу, не исполнившему такое представление и (или) предписание, меры ответственности в соответствии с законодательством Российской Федерации.</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72. В случае неисполнения предписания о возмещении ущерба, причиненного муниципальному образованию,  глава муниципального образования направляет в суд исковое заявление о возмещении объектом контроля, должностными лицами которого допущено указанное нарушение, ущерба, причиненного муниципальному образованию.</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73.  При выявлении в ходе проведения контрольных мероприятий административных правонарушений должностные лица финансово-бюджетного отдела возбуждают дела об административных правонарушениях в порядке, установленном законодательством Российской Федерации об административных правонарушениях.</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color w:val="000000"/>
          <w:sz w:val="20"/>
          <w:szCs w:val="20"/>
          <w:lang w:eastAsia="ru-RU"/>
        </w:rPr>
      </w:pPr>
      <w:r w:rsidRPr="00A907E5">
        <w:rPr>
          <w:rFonts w:ascii="Times New Roman" w:hAnsi="Times New Roman" w:cs="Times New Roman"/>
          <w:color w:val="000000"/>
          <w:sz w:val="20"/>
          <w:szCs w:val="20"/>
          <w:lang w:eastAsia="ru-RU"/>
        </w:rPr>
        <w:t>74.</w:t>
      </w:r>
      <w:r w:rsidRPr="00A907E5">
        <w:rPr>
          <w:rFonts w:ascii="Times New Roman" w:hAnsi="Times New Roman" w:cs="Times New Roman"/>
          <w:color w:val="FF0000"/>
          <w:sz w:val="20"/>
          <w:szCs w:val="20"/>
          <w:lang w:eastAsia="ru-RU"/>
        </w:rPr>
        <w:t xml:space="preserve">  </w:t>
      </w:r>
      <w:hyperlink r:id="rId20" w:history="1">
        <w:r w:rsidRPr="00A907E5">
          <w:rPr>
            <w:rFonts w:ascii="Times New Roman" w:hAnsi="Times New Roman" w:cs="Times New Roman"/>
            <w:color w:val="000000"/>
            <w:sz w:val="20"/>
            <w:szCs w:val="20"/>
            <w:lang w:eastAsia="ru-RU"/>
          </w:rPr>
          <w:t>Формы</w:t>
        </w:r>
      </w:hyperlink>
      <w:r w:rsidRPr="00A907E5">
        <w:rPr>
          <w:rFonts w:ascii="Times New Roman" w:hAnsi="Times New Roman" w:cs="Times New Roman"/>
          <w:color w:val="000000"/>
          <w:sz w:val="20"/>
          <w:szCs w:val="20"/>
          <w:lang w:eastAsia="ru-RU"/>
        </w:rPr>
        <w:t xml:space="preserve"> и </w:t>
      </w:r>
      <w:hyperlink r:id="rId21" w:history="1">
        <w:r w:rsidRPr="00A907E5">
          <w:rPr>
            <w:rFonts w:ascii="Times New Roman" w:hAnsi="Times New Roman" w:cs="Times New Roman"/>
            <w:color w:val="000000"/>
            <w:sz w:val="20"/>
            <w:szCs w:val="20"/>
            <w:lang w:eastAsia="ru-RU"/>
          </w:rPr>
          <w:t>требования</w:t>
        </w:r>
      </w:hyperlink>
      <w:r w:rsidRPr="00A907E5">
        <w:rPr>
          <w:rFonts w:ascii="Times New Roman" w:hAnsi="Times New Roman" w:cs="Times New Roman"/>
          <w:color w:val="000000"/>
          <w:sz w:val="20"/>
          <w:szCs w:val="20"/>
          <w:lang w:eastAsia="ru-RU"/>
        </w:rPr>
        <w:t xml:space="preserve"> к содержанию представлений и предписаний, уведомлений о применении бюджетных мер принуждения, иных документов, предусмотренных настоящими Правилами, устанавливаются главой муниципального образования.</w:t>
      </w:r>
    </w:p>
    <w:p w:rsidR="00A907E5" w:rsidRPr="00A907E5" w:rsidRDefault="00A907E5" w:rsidP="00A907E5">
      <w:pPr>
        <w:autoSpaceDE w:val="0"/>
        <w:autoSpaceDN w:val="0"/>
        <w:adjustRightInd w:val="0"/>
        <w:spacing w:after="0" w:line="240" w:lineRule="auto"/>
        <w:jc w:val="center"/>
        <w:outlineLvl w:val="0"/>
        <w:rPr>
          <w:rFonts w:ascii="Times New Roman" w:hAnsi="Times New Roman" w:cs="Times New Roman"/>
          <w:sz w:val="20"/>
          <w:szCs w:val="20"/>
          <w:lang w:eastAsia="ru-RU"/>
        </w:rPr>
      </w:pPr>
      <w:r w:rsidRPr="00A907E5">
        <w:rPr>
          <w:rFonts w:ascii="Times New Roman" w:hAnsi="Times New Roman" w:cs="Times New Roman"/>
          <w:sz w:val="20"/>
          <w:szCs w:val="20"/>
          <w:lang w:eastAsia="ru-RU"/>
        </w:rPr>
        <w:t>IV. Требования к составлению и представлению отчетности</w:t>
      </w:r>
    </w:p>
    <w:p w:rsidR="00A907E5" w:rsidRPr="00A907E5" w:rsidRDefault="00A907E5" w:rsidP="00A907E5">
      <w:pPr>
        <w:autoSpaceDE w:val="0"/>
        <w:autoSpaceDN w:val="0"/>
        <w:adjustRightInd w:val="0"/>
        <w:spacing w:after="0" w:line="240" w:lineRule="auto"/>
        <w:jc w:val="center"/>
        <w:rPr>
          <w:rFonts w:ascii="Times New Roman" w:hAnsi="Times New Roman" w:cs="Times New Roman"/>
          <w:sz w:val="20"/>
          <w:szCs w:val="20"/>
          <w:lang w:eastAsia="ru-RU"/>
        </w:rPr>
      </w:pPr>
      <w:r w:rsidRPr="00A907E5">
        <w:rPr>
          <w:rFonts w:ascii="Times New Roman" w:hAnsi="Times New Roman" w:cs="Times New Roman"/>
          <w:sz w:val="20"/>
          <w:szCs w:val="20"/>
          <w:lang w:eastAsia="ru-RU"/>
        </w:rPr>
        <w:t>о результатах проведения контрольных мероприятий</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 xml:space="preserve">75.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финансово-бюджетный отдел ежегодно составляет и представляет отчет по </w:t>
      </w:r>
      <w:hyperlink r:id="rId22" w:history="1">
        <w:r w:rsidRPr="00A907E5">
          <w:rPr>
            <w:rFonts w:ascii="Times New Roman" w:hAnsi="Times New Roman" w:cs="Times New Roman"/>
            <w:color w:val="000000"/>
            <w:sz w:val="20"/>
            <w:szCs w:val="20"/>
            <w:lang w:eastAsia="ru-RU"/>
          </w:rPr>
          <w:t>форме</w:t>
        </w:r>
      </w:hyperlink>
      <w:r w:rsidRPr="00A907E5">
        <w:rPr>
          <w:rFonts w:ascii="Times New Roman" w:hAnsi="Times New Roman" w:cs="Times New Roman"/>
          <w:color w:val="000000"/>
          <w:sz w:val="20"/>
          <w:szCs w:val="20"/>
          <w:lang w:eastAsia="ru-RU"/>
        </w:rPr>
        <w:t xml:space="preserve"> и в </w:t>
      </w:r>
      <w:hyperlink r:id="rId23" w:history="1">
        <w:r w:rsidRPr="00A907E5">
          <w:rPr>
            <w:rFonts w:ascii="Times New Roman" w:hAnsi="Times New Roman" w:cs="Times New Roman"/>
            <w:color w:val="000000"/>
            <w:sz w:val="20"/>
            <w:szCs w:val="20"/>
            <w:lang w:eastAsia="ru-RU"/>
          </w:rPr>
          <w:t>порядке</w:t>
        </w:r>
      </w:hyperlink>
      <w:r w:rsidRPr="00A907E5">
        <w:rPr>
          <w:rFonts w:ascii="Times New Roman" w:hAnsi="Times New Roman" w:cs="Times New Roman"/>
          <w:sz w:val="20"/>
          <w:szCs w:val="20"/>
          <w:lang w:eastAsia="ru-RU"/>
        </w:rPr>
        <w:t>, которые установлены главой муниципального образования.</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76.  В состав отчета финансово-бюджетного отдела включаются формы отчетов о результатах проведения контрольных мероприятий (далее - единые формы отчетов) и пояснительная записка.</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77.  В единых формах отчетов отражаются данные о результатах проведения контрольных мероприятий, которые группируются по темам контрольных мероприятий, проверенным объектам контроля и проверяемым периодам.</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78.  К результатам проведения контрольных мероприятий, подлежащим обязательному раскрытию в единых формах отчетов, относятся (если иное не установлено нормативными правовыми актами):</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а) начисленные штрафы в количественном и денежном выражении по видам нарушений;</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б) количество материалов, направленных в правоохранительные органы, и сумма предполагаемого ущерба по видам нарушений;</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в)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г) количество направленных и исполненных (неисполненных) уведомлений о применении бюджетных мер принуждения;</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proofErr w:type="spellStart"/>
      <w:r w:rsidRPr="00A907E5">
        <w:rPr>
          <w:rFonts w:ascii="Times New Roman" w:hAnsi="Times New Roman" w:cs="Times New Roman"/>
          <w:sz w:val="20"/>
          <w:szCs w:val="20"/>
          <w:lang w:eastAsia="ru-RU"/>
        </w:rPr>
        <w:t>д</w:t>
      </w:r>
      <w:proofErr w:type="spellEnd"/>
      <w:r w:rsidRPr="00A907E5">
        <w:rPr>
          <w:rFonts w:ascii="Times New Roman" w:hAnsi="Times New Roman" w:cs="Times New Roman"/>
          <w:sz w:val="20"/>
          <w:szCs w:val="20"/>
          <w:lang w:eastAsia="ru-RU"/>
        </w:rPr>
        <w:t>) объем проверенных средств местного бюджета;</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е) количество поданных и (или) удовлетворенных жалоб (исков) на решения финансово-бюджетного отдела, а также на их действия (бездействие) в рамках осуществленной ими контрольной деятельности.</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79. В пояснительной записке приводятся сведения об основных направлениях контрольной деятельности финансово-бюджетного отдела, включая:</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а) количество должностных лиц, осуществляющих внутренний финансовый контроль по каждому направлению контрольной деятельности;</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б) меры по повышению их квалификации, обеспеченность ресурсами (трудовыми, материальными и финансовыми), основными фондами и их техническое состояние;</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в) сведения о затратах на проведение контрольных мероприятий;</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г) иную информацию о событиях, оказавших существенное влияние на осуществление контроля, не нашедшую отражения в единых формах отчетов.</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sz w:val="20"/>
          <w:szCs w:val="20"/>
          <w:lang w:eastAsia="ru-RU"/>
        </w:rPr>
        <w:t xml:space="preserve">80.  Отчет финансово-бюджетного отдела направляется главе муниципального образования до 1 марта года, следующего за </w:t>
      </w:r>
      <w:proofErr w:type="gramStart"/>
      <w:r w:rsidRPr="00A907E5">
        <w:rPr>
          <w:rFonts w:ascii="Times New Roman" w:hAnsi="Times New Roman" w:cs="Times New Roman"/>
          <w:sz w:val="20"/>
          <w:szCs w:val="20"/>
          <w:lang w:eastAsia="ru-RU"/>
        </w:rPr>
        <w:t>отчетным</w:t>
      </w:r>
      <w:proofErr w:type="gramEnd"/>
      <w:r w:rsidRPr="00A907E5">
        <w:rPr>
          <w:rFonts w:ascii="Times New Roman" w:hAnsi="Times New Roman" w:cs="Times New Roman"/>
          <w:sz w:val="20"/>
          <w:szCs w:val="20"/>
          <w:lang w:eastAsia="ru-RU"/>
        </w:rPr>
        <w:t>.</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A907E5">
        <w:rPr>
          <w:rFonts w:ascii="Times New Roman" w:hAnsi="Times New Roman" w:cs="Times New Roman"/>
          <w:color w:val="1D1B11"/>
          <w:sz w:val="20"/>
          <w:szCs w:val="20"/>
          <w:lang w:eastAsia="ru-RU"/>
        </w:rPr>
        <w:t>81.</w:t>
      </w:r>
      <w:r w:rsidRPr="00A907E5">
        <w:rPr>
          <w:rFonts w:ascii="Times New Roman" w:hAnsi="Times New Roman" w:cs="Times New Roman"/>
          <w:sz w:val="20"/>
          <w:szCs w:val="20"/>
          <w:lang w:eastAsia="ru-RU"/>
        </w:rPr>
        <w:t xml:space="preserve"> Результаты проведения контрольных мероприятий размещаются на официальных сайтах муниципального образования «</w:t>
      </w:r>
      <w:r w:rsidRPr="00A907E5">
        <w:rPr>
          <w:rFonts w:ascii="Times New Roman" w:hAnsi="Times New Roman" w:cs="Times New Roman"/>
          <w:sz w:val="20"/>
          <w:szCs w:val="20"/>
        </w:rPr>
        <w:t xml:space="preserve">Андегский </w:t>
      </w:r>
      <w:r w:rsidRPr="00A907E5">
        <w:rPr>
          <w:rFonts w:ascii="Times New Roman" w:hAnsi="Times New Roman" w:cs="Times New Roman"/>
          <w:sz w:val="20"/>
          <w:szCs w:val="20"/>
          <w:lang w:eastAsia="ru-RU"/>
        </w:rPr>
        <w:t>сельсовет» Ненецкого автономного округа в информационно-телекоммуникационной сети "Интернет", а также в единой информационной системе в сфере закупок в порядке, установленном законодательством Российской Федерации.</w:t>
      </w:r>
    </w:p>
    <w:p w:rsidR="00A907E5" w:rsidRPr="00A907E5" w:rsidRDefault="00A907E5" w:rsidP="00A907E5">
      <w:pPr>
        <w:autoSpaceDE w:val="0"/>
        <w:autoSpaceDN w:val="0"/>
        <w:adjustRightInd w:val="0"/>
        <w:spacing w:after="0" w:line="240" w:lineRule="auto"/>
        <w:ind w:firstLine="540"/>
        <w:jc w:val="both"/>
        <w:rPr>
          <w:rFonts w:ascii="Times New Roman" w:hAnsi="Times New Roman" w:cs="Times New Roman"/>
          <w:sz w:val="20"/>
          <w:szCs w:val="20"/>
          <w:lang w:eastAsia="ru-RU"/>
        </w:rPr>
      </w:pPr>
    </w:p>
    <w:p w:rsidR="00110859" w:rsidRPr="00A907E5" w:rsidRDefault="00110859" w:rsidP="00012DA0">
      <w:pPr>
        <w:autoSpaceDE w:val="0"/>
        <w:autoSpaceDN w:val="0"/>
        <w:adjustRightInd w:val="0"/>
        <w:spacing w:after="0"/>
        <w:ind w:firstLine="540"/>
        <w:rPr>
          <w:rFonts w:ascii="Times New Roman" w:eastAsia="Calibri" w:hAnsi="Times New Roman" w:cs="Times New Roman"/>
          <w:sz w:val="20"/>
          <w:szCs w:val="20"/>
        </w:rPr>
      </w:pPr>
    </w:p>
    <w:p w:rsidR="00967DE8" w:rsidRPr="00110859" w:rsidRDefault="00D036A6" w:rsidP="00075CC4">
      <w:pPr>
        <w:tabs>
          <w:tab w:val="left" w:pos="1478"/>
        </w:tabs>
        <w:spacing w:after="0" w:line="240" w:lineRule="auto"/>
        <w:rPr>
          <w:rFonts w:ascii="Times New Roman" w:hAnsi="Times New Roman" w:cs="Times New Roman"/>
        </w:rPr>
      </w:pPr>
      <w:r>
        <w:rPr>
          <w:rFonts w:ascii="Times New Roman" w:hAnsi="Times New Roman" w:cs="Times New Roman"/>
          <w:noProof/>
        </w:rPr>
        <w:pict>
          <v:shape id="_x0000_s1030" type="#_x0000_t202" style="position:absolute;margin-left:0;margin-top:0;width:454.9pt;height:50.1pt;z-index:251662336;mso-position-horizontal:center;mso-width-relative:margin;mso-height-relative:margin">
            <v:textbox style="mso-next-textbox:#_x0000_s1030">
              <w:txbxContent>
                <w:p w:rsidR="00CE1E5A" w:rsidRPr="00382545" w:rsidRDefault="00CE1E5A">
                  <w:pPr>
                    <w:rPr>
                      <w:rFonts w:ascii="Times New Roman" w:hAnsi="Times New Roman" w:cs="Times New Roman"/>
                      <w:sz w:val="20"/>
                      <w:szCs w:val="20"/>
                    </w:rPr>
                  </w:pPr>
                  <w:r>
                    <w:rPr>
                      <w:rFonts w:ascii="Times New Roman" w:hAnsi="Times New Roman" w:cs="Times New Roman"/>
                      <w:sz w:val="20"/>
                      <w:szCs w:val="20"/>
                    </w:rPr>
                    <w:t xml:space="preserve">Информационный бюллетень № </w:t>
                  </w:r>
                  <w:r w:rsidR="00A907E5">
                    <w:rPr>
                      <w:rFonts w:ascii="Times New Roman" w:hAnsi="Times New Roman" w:cs="Times New Roman"/>
                      <w:sz w:val="20"/>
                      <w:szCs w:val="20"/>
                    </w:rPr>
                    <w:t>13  от 23</w:t>
                  </w:r>
                  <w:r w:rsidR="003B143C">
                    <w:rPr>
                      <w:rFonts w:ascii="Times New Roman" w:hAnsi="Times New Roman" w:cs="Times New Roman"/>
                      <w:sz w:val="20"/>
                      <w:szCs w:val="20"/>
                    </w:rPr>
                    <w:t>.05</w:t>
                  </w:r>
                  <w:r w:rsidR="007647E9">
                    <w:rPr>
                      <w:rFonts w:ascii="Times New Roman" w:hAnsi="Times New Roman" w:cs="Times New Roman"/>
                      <w:sz w:val="20"/>
                      <w:szCs w:val="20"/>
                    </w:rPr>
                    <w:t>.2018 года</w:t>
                  </w:r>
                  <w:r>
                    <w:rPr>
                      <w:rFonts w:ascii="Times New Roman" w:hAnsi="Times New Roman" w:cs="Times New Roman"/>
                      <w:sz w:val="20"/>
                      <w:szCs w:val="20"/>
                    </w:rPr>
                    <w:t>, Издатель</w:t>
                  </w:r>
                  <w:r w:rsidR="00A907E5">
                    <w:rPr>
                      <w:rFonts w:ascii="Times New Roman" w:hAnsi="Times New Roman" w:cs="Times New Roman"/>
                      <w:sz w:val="20"/>
                      <w:szCs w:val="20"/>
                    </w:rPr>
                    <w:t xml:space="preserve">: Администрация </w:t>
                  </w:r>
                  <w:r w:rsidR="00012DA0">
                    <w:rPr>
                      <w:rFonts w:ascii="Times New Roman" w:hAnsi="Times New Roman" w:cs="Times New Roman"/>
                      <w:sz w:val="20"/>
                      <w:szCs w:val="20"/>
                    </w:rPr>
                    <w:t xml:space="preserve"> </w:t>
                  </w:r>
                  <w:r>
                    <w:rPr>
                      <w:rFonts w:ascii="Times New Roman" w:hAnsi="Times New Roman" w:cs="Times New Roman"/>
                      <w:sz w:val="20"/>
                      <w:szCs w:val="20"/>
                    </w:rPr>
                    <w:t>МО «Андегский сельсовет» НАО,</w:t>
                  </w:r>
                  <w:r w:rsidR="006D433C">
                    <w:rPr>
                      <w:rFonts w:ascii="Times New Roman" w:hAnsi="Times New Roman" w:cs="Times New Roman"/>
                      <w:sz w:val="20"/>
                      <w:szCs w:val="20"/>
                    </w:rPr>
                    <w:t xml:space="preserve"> </w:t>
                  </w:r>
                  <w:r>
                    <w:rPr>
                      <w:rFonts w:ascii="Times New Roman" w:hAnsi="Times New Roman" w:cs="Times New Roman"/>
                      <w:sz w:val="20"/>
                      <w:szCs w:val="20"/>
                    </w:rPr>
                    <w:t>д. Андег. Редактор:</w:t>
                  </w:r>
                  <w:r w:rsidR="00110859">
                    <w:rPr>
                      <w:rFonts w:ascii="Times New Roman" w:hAnsi="Times New Roman" w:cs="Times New Roman"/>
                      <w:sz w:val="20"/>
                      <w:szCs w:val="20"/>
                    </w:rPr>
                    <w:t xml:space="preserve"> Антоняк Е.Н</w:t>
                  </w:r>
                  <w:r>
                    <w:rPr>
                      <w:rFonts w:ascii="Times New Roman" w:hAnsi="Times New Roman" w:cs="Times New Roman"/>
                      <w:sz w:val="20"/>
                      <w:szCs w:val="20"/>
                    </w:rPr>
                    <w:t>. Тираж 10 экз. Бесплатно. Отпечатано на принтере Администрации МО «Андегский сельсовет» НАО</w:t>
                  </w:r>
                </w:p>
              </w:txbxContent>
            </v:textbox>
          </v:shape>
        </w:pict>
      </w:r>
    </w:p>
    <w:sectPr w:rsidR="00967DE8" w:rsidRPr="00110859" w:rsidSect="00823BB0">
      <w:headerReference w:type="default" r:id="rId24"/>
      <w:footerReference w:type="default" r:id="rId25"/>
      <w:pgSz w:w="11906" w:h="16838"/>
      <w:pgMar w:top="0"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E5A" w:rsidRDefault="00CE1E5A" w:rsidP="00CF0787">
      <w:pPr>
        <w:spacing w:after="0" w:line="240" w:lineRule="auto"/>
      </w:pPr>
      <w:r>
        <w:separator/>
      </w:r>
    </w:p>
  </w:endnote>
  <w:endnote w:type="continuationSeparator" w:id="0">
    <w:p w:rsidR="00CE1E5A" w:rsidRDefault="00CE1E5A" w:rsidP="00CF0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5A" w:rsidRPr="00D732AE" w:rsidRDefault="00CE1E5A">
    <w:pPr>
      <w:pStyle w:val="af"/>
      <w:rPr>
        <w:sz w:val="10"/>
        <w:szCs w:val="10"/>
      </w:rPr>
    </w:pPr>
    <w:r>
      <w:rPr>
        <w:sz w:val="10"/>
        <w:szCs w:val="1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E5A" w:rsidRDefault="00CE1E5A" w:rsidP="00CF0787">
      <w:pPr>
        <w:spacing w:after="0" w:line="240" w:lineRule="auto"/>
      </w:pPr>
      <w:r>
        <w:separator/>
      </w:r>
    </w:p>
  </w:footnote>
  <w:footnote w:type="continuationSeparator" w:id="0">
    <w:p w:rsidR="00CE1E5A" w:rsidRDefault="00CE1E5A" w:rsidP="00CF07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5A" w:rsidRDefault="00CE1E5A">
    <w:pPr>
      <w:pStyle w:val="ad"/>
      <w:framePr w:wrap="auto" w:vAnchor="text" w:hAnchor="margin" w:xAlign="center" w:y="1"/>
      <w:rPr>
        <w:rStyle w:val="af6"/>
      </w:rPr>
    </w:pPr>
  </w:p>
  <w:p w:rsidR="00CE1E5A" w:rsidRDefault="00CE1E5A">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79A1F96"/>
    <w:lvl w:ilvl="0">
      <w:numFmt w:val="bullet"/>
      <w:lvlText w:val="*"/>
      <w:lvlJc w:val="left"/>
    </w:lvl>
  </w:abstractNum>
  <w:abstractNum w:abstractNumId="1">
    <w:nsid w:val="025C2A06"/>
    <w:multiLevelType w:val="singleLevel"/>
    <w:tmpl w:val="BC3A6D7C"/>
    <w:lvl w:ilvl="0">
      <w:start w:val="2"/>
      <w:numFmt w:val="decimal"/>
      <w:lvlText w:val="6.%1."/>
      <w:legacy w:legacy="1" w:legacySpace="0" w:legacyIndent="532"/>
      <w:lvlJc w:val="left"/>
      <w:rPr>
        <w:rFonts w:ascii="Times New Roman" w:hAnsi="Times New Roman" w:cs="Times New Roman" w:hint="default"/>
      </w:rPr>
    </w:lvl>
  </w:abstractNum>
  <w:abstractNum w:abstractNumId="2">
    <w:nsid w:val="044D32BF"/>
    <w:multiLevelType w:val="multilevel"/>
    <w:tmpl w:val="B92AFC5A"/>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nsid w:val="09775E00"/>
    <w:multiLevelType w:val="singleLevel"/>
    <w:tmpl w:val="C0840F44"/>
    <w:lvl w:ilvl="0">
      <w:start w:val="4"/>
      <w:numFmt w:val="decimal"/>
      <w:lvlText w:val="5.%1."/>
      <w:legacy w:legacy="1" w:legacySpace="0" w:legacyIndent="486"/>
      <w:lvlJc w:val="left"/>
      <w:rPr>
        <w:rFonts w:ascii="Times New Roman" w:hAnsi="Times New Roman" w:cs="Times New Roman" w:hint="default"/>
      </w:rPr>
    </w:lvl>
  </w:abstractNum>
  <w:abstractNum w:abstractNumId="4">
    <w:nsid w:val="0B0B5580"/>
    <w:multiLevelType w:val="singleLevel"/>
    <w:tmpl w:val="C5A28DB0"/>
    <w:lvl w:ilvl="0">
      <w:start w:val="6"/>
      <w:numFmt w:val="decimal"/>
      <w:lvlText w:val="9.%1."/>
      <w:legacy w:legacy="1" w:legacySpace="0" w:legacyIndent="511"/>
      <w:lvlJc w:val="left"/>
      <w:rPr>
        <w:rFonts w:ascii="Times New Roman" w:hAnsi="Times New Roman" w:cs="Times New Roman" w:hint="default"/>
      </w:rPr>
    </w:lvl>
  </w:abstractNum>
  <w:abstractNum w:abstractNumId="5">
    <w:nsid w:val="0DE70091"/>
    <w:multiLevelType w:val="multilevel"/>
    <w:tmpl w:val="396E87CA"/>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6">
    <w:nsid w:val="1F7D3F7D"/>
    <w:multiLevelType w:val="hybridMultilevel"/>
    <w:tmpl w:val="E28801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5F5549A"/>
    <w:multiLevelType w:val="hybridMultilevel"/>
    <w:tmpl w:val="DDC69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BA3982"/>
    <w:multiLevelType w:val="hybridMultilevel"/>
    <w:tmpl w:val="215081B2"/>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792FCA"/>
    <w:multiLevelType w:val="hybridMultilevel"/>
    <w:tmpl w:val="32BCCD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3A803F0"/>
    <w:multiLevelType w:val="hybridMultilevel"/>
    <w:tmpl w:val="C59A22B0"/>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FB40F42"/>
    <w:multiLevelType w:val="hybridMultilevel"/>
    <w:tmpl w:val="6714EC34"/>
    <w:lvl w:ilvl="0" w:tplc="1F6CB4C4">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12">
    <w:nsid w:val="41290E18"/>
    <w:multiLevelType w:val="hybridMultilevel"/>
    <w:tmpl w:val="AC8AB5A4"/>
    <w:lvl w:ilvl="0" w:tplc="A462E90A">
      <w:start w:val="1"/>
      <w:numFmt w:val="decimal"/>
      <w:lvlText w:val="%1)"/>
      <w:lvlJc w:val="left"/>
      <w:pPr>
        <w:ind w:left="795" w:hanging="43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9369A9"/>
    <w:multiLevelType w:val="singleLevel"/>
    <w:tmpl w:val="881AAE72"/>
    <w:lvl w:ilvl="0">
      <w:start w:val="5"/>
      <w:numFmt w:val="decimal"/>
      <w:lvlText w:val="4.%1."/>
      <w:legacy w:legacy="1" w:legacySpace="0" w:legacyIndent="594"/>
      <w:lvlJc w:val="left"/>
      <w:rPr>
        <w:rFonts w:ascii="Times New Roman" w:hAnsi="Times New Roman" w:cs="Times New Roman" w:hint="default"/>
      </w:rPr>
    </w:lvl>
  </w:abstractNum>
  <w:abstractNum w:abstractNumId="14">
    <w:nsid w:val="518A4FA1"/>
    <w:multiLevelType w:val="multilevel"/>
    <w:tmpl w:val="2EC6B61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57730CAA"/>
    <w:multiLevelType w:val="singleLevel"/>
    <w:tmpl w:val="1A5EEE10"/>
    <w:lvl w:ilvl="0">
      <w:start w:val="2"/>
      <w:numFmt w:val="decimal"/>
      <w:lvlText w:val="9.%1."/>
      <w:legacy w:legacy="1" w:legacySpace="0" w:legacyIndent="558"/>
      <w:lvlJc w:val="left"/>
      <w:rPr>
        <w:rFonts w:ascii="Times New Roman" w:hAnsi="Times New Roman" w:cs="Times New Roman" w:hint="default"/>
      </w:rPr>
    </w:lvl>
  </w:abstractNum>
  <w:abstractNum w:abstractNumId="16">
    <w:nsid w:val="5C0162DA"/>
    <w:multiLevelType w:val="hybridMultilevel"/>
    <w:tmpl w:val="AAC49E30"/>
    <w:lvl w:ilvl="0" w:tplc="160AC6D6">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0E74336"/>
    <w:multiLevelType w:val="singleLevel"/>
    <w:tmpl w:val="5FCEECA4"/>
    <w:lvl w:ilvl="0">
      <w:start w:val="2"/>
      <w:numFmt w:val="decimal"/>
      <w:lvlText w:val="5.%1."/>
      <w:legacy w:legacy="1" w:legacySpace="0" w:legacyIndent="493"/>
      <w:lvlJc w:val="left"/>
      <w:rPr>
        <w:rFonts w:ascii="Times New Roman" w:hAnsi="Times New Roman" w:cs="Times New Roman" w:hint="default"/>
      </w:rPr>
    </w:lvl>
  </w:abstractNum>
  <w:abstractNum w:abstractNumId="18">
    <w:nsid w:val="636265C8"/>
    <w:multiLevelType w:val="multilevel"/>
    <w:tmpl w:val="D3B2D37E"/>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1068"/>
        </w:tabs>
        <w:ind w:left="1068" w:hanging="360"/>
      </w:pPr>
      <w:rPr>
        <w:rFonts w:cs="Times New Roman"/>
      </w:rPr>
    </w:lvl>
    <w:lvl w:ilvl="2">
      <w:start w:val="1"/>
      <w:numFmt w:val="decimal"/>
      <w:lvlText w:val="%1.%2.%3"/>
      <w:lvlJc w:val="left"/>
      <w:pPr>
        <w:tabs>
          <w:tab w:val="num" w:pos="2136"/>
        </w:tabs>
        <w:ind w:left="2136" w:hanging="720"/>
      </w:pPr>
      <w:rPr>
        <w:rFonts w:cs="Times New Roman"/>
      </w:rPr>
    </w:lvl>
    <w:lvl w:ilvl="3">
      <w:start w:val="1"/>
      <w:numFmt w:val="decimal"/>
      <w:lvlText w:val="%1.%2.%3.%4"/>
      <w:lvlJc w:val="left"/>
      <w:pPr>
        <w:tabs>
          <w:tab w:val="num" w:pos="2844"/>
        </w:tabs>
        <w:ind w:left="2844" w:hanging="720"/>
      </w:pPr>
      <w:rPr>
        <w:rFonts w:cs="Times New Roman"/>
      </w:rPr>
    </w:lvl>
    <w:lvl w:ilvl="4">
      <w:start w:val="1"/>
      <w:numFmt w:val="decimal"/>
      <w:lvlText w:val="%1.%2.%3.%4.%5"/>
      <w:lvlJc w:val="left"/>
      <w:pPr>
        <w:tabs>
          <w:tab w:val="num" w:pos="3912"/>
        </w:tabs>
        <w:ind w:left="3912" w:hanging="1080"/>
      </w:pPr>
      <w:rPr>
        <w:rFonts w:cs="Times New Roman"/>
      </w:rPr>
    </w:lvl>
    <w:lvl w:ilvl="5">
      <w:start w:val="1"/>
      <w:numFmt w:val="decimal"/>
      <w:lvlText w:val="%1.%2.%3.%4.%5.%6"/>
      <w:lvlJc w:val="left"/>
      <w:pPr>
        <w:tabs>
          <w:tab w:val="num" w:pos="4620"/>
        </w:tabs>
        <w:ind w:left="4620" w:hanging="1080"/>
      </w:pPr>
      <w:rPr>
        <w:rFonts w:cs="Times New Roman"/>
      </w:rPr>
    </w:lvl>
    <w:lvl w:ilvl="6">
      <w:start w:val="1"/>
      <w:numFmt w:val="decimal"/>
      <w:lvlText w:val="%1.%2.%3.%4.%5.%6.%7"/>
      <w:lvlJc w:val="left"/>
      <w:pPr>
        <w:tabs>
          <w:tab w:val="num" w:pos="5688"/>
        </w:tabs>
        <w:ind w:left="5688" w:hanging="1440"/>
      </w:pPr>
      <w:rPr>
        <w:rFonts w:cs="Times New Roman"/>
      </w:rPr>
    </w:lvl>
    <w:lvl w:ilvl="7">
      <w:start w:val="1"/>
      <w:numFmt w:val="decimal"/>
      <w:lvlText w:val="%1.%2.%3.%4.%5.%6.%7.%8"/>
      <w:lvlJc w:val="left"/>
      <w:pPr>
        <w:tabs>
          <w:tab w:val="num" w:pos="6396"/>
        </w:tabs>
        <w:ind w:left="6396" w:hanging="1440"/>
      </w:pPr>
      <w:rPr>
        <w:rFonts w:cs="Times New Roman"/>
      </w:rPr>
    </w:lvl>
    <w:lvl w:ilvl="8">
      <w:start w:val="1"/>
      <w:numFmt w:val="decimal"/>
      <w:lvlText w:val="%1.%2.%3.%4.%5.%6.%7.%8.%9"/>
      <w:lvlJc w:val="left"/>
      <w:pPr>
        <w:tabs>
          <w:tab w:val="num" w:pos="7104"/>
        </w:tabs>
        <w:ind w:left="7104" w:hanging="1440"/>
      </w:pPr>
      <w:rPr>
        <w:rFonts w:cs="Times New Roman"/>
      </w:rPr>
    </w:lvl>
  </w:abstractNum>
  <w:abstractNum w:abstractNumId="19">
    <w:nsid w:val="64DD3F3B"/>
    <w:multiLevelType w:val="singleLevel"/>
    <w:tmpl w:val="D278EBC6"/>
    <w:lvl w:ilvl="0">
      <w:start w:val="2"/>
      <w:numFmt w:val="decimal"/>
      <w:lvlText w:val="4.%1."/>
      <w:legacy w:legacy="1" w:legacySpace="0" w:legacyIndent="547"/>
      <w:lvlJc w:val="left"/>
      <w:rPr>
        <w:rFonts w:ascii="Times New Roman" w:hAnsi="Times New Roman" w:cs="Times New Roman" w:hint="default"/>
      </w:rPr>
    </w:lvl>
  </w:abstractNum>
  <w:abstractNum w:abstractNumId="20">
    <w:nsid w:val="6CE5643C"/>
    <w:multiLevelType w:val="hybridMultilevel"/>
    <w:tmpl w:val="1E04CE04"/>
    <w:lvl w:ilvl="0" w:tplc="0419000F">
      <w:start w:val="1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8A6FB9"/>
    <w:multiLevelType w:val="hybridMultilevel"/>
    <w:tmpl w:val="3F24AE90"/>
    <w:lvl w:ilvl="0" w:tplc="8146C7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0594954"/>
    <w:multiLevelType w:val="multilevel"/>
    <w:tmpl w:val="D45676E8"/>
    <w:lvl w:ilvl="0">
      <w:start w:val="1"/>
      <w:numFmt w:val="decimal"/>
      <w:lvlText w:val="%1."/>
      <w:lvlJc w:val="left"/>
      <w:pPr>
        <w:ind w:left="1335" w:hanging="1335"/>
      </w:pPr>
      <w:rPr>
        <w:rFonts w:ascii="Times New Roman" w:hAnsi="Times New Roman" w:hint="default"/>
        <w:sz w:val="26"/>
      </w:rPr>
    </w:lvl>
    <w:lvl w:ilvl="1">
      <w:start w:val="1"/>
      <w:numFmt w:val="decimal"/>
      <w:lvlText w:val="%1.%2."/>
      <w:lvlJc w:val="left"/>
      <w:pPr>
        <w:ind w:left="2186" w:hanging="1335"/>
      </w:pPr>
      <w:rPr>
        <w:rFonts w:ascii="Times New Roman" w:hAnsi="Times New Roman" w:hint="default"/>
        <w:sz w:val="24"/>
        <w:szCs w:val="24"/>
      </w:rPr>
    </w:lvl>
    <w:lvl w:ilvl="2">
      <w:start w:val="1"/>
      <w:numFmt w:val="decimal"/>
      <w:lvlText w:val="%1.%2.%3."/>
      <w:lvlJc w:val="left"/>
      <w:pPr>
        <w:ind w:left="3037" w:hanging="1335"/>
      </w:pPr>
      <w:rPr>
        <w:rFonts w:ascii="Times New Roman" w:hAnsi="Times New Roman" w:hint="default"/>
        <w:sz w:val="26"/>
      </w:rPr>
    </w:lvl>
    <w:lvl w:ilvl="3">
      <w:start w:val="1"/>
      <w:numFmt w:val="decimal"/>
      <w:lvlText w:val="%1.%2.%3.%4."/>
      <w:lvlJc w:val="left"/>
      <w:pPr>
        <w:ind w:left="3888" w:hanging="1335"/>
      </w:pPr>
      <w:rPr>
        <w:rFonts w:ascii="Times New Roman" w:hAnsi="Times New Roman" w:hint="default"/>
        <w:sz w:val="26"/>
      </w:rPr>
    </w:lvl>
    <w:lvl w:ilvl="4">
      <w:start w:val="1"/>
      <w:numFmt w:val="decimal"/>
      <w:lvlText w:val="%1.%2.%3.%4.%5."/>
      <w:lvlJc w:val="left"/>
      <w:pPr>
        <w:ind w:left="4739" w:hanging="1335"/>
      </w:pPr>
      <w:rPr>
        <w:rFonts w:ascii="Times New Roman" w:hAnsi="Times New Roman" w:hint="default"/>
        <w:sz w:val="26"/>
      </w:rPr>
    </w:lvl>
    <w:lvl w:ilvl="5">
      <w:start w:val="1"/>
      <w:numFmt w:val="decimal"/>
      <w:lvlText w:val="%1.%2.%3.%4.%5.%6."/>
      <w:lvlJc w:val="left"/>
      <w:pPr>
        <w:ind w:left="5695" w:hanging="1440"/>
      </w:pPr>
      <w:rPr>
        <w:rFonts w:ascii="Times New Roman" w:hAnsi="Times New Roman" w:hint="default"/>
        <w:sz w:val="26"/>
      </w:rPr>
    </w:lvl>
    <w:lvl w:ilvl="6">
      <w:start w:val="1"/>
      <w:numFmt w:val="decimal"/>
      <w:lvlText w:val="%1.%2.%3.%4.%5.%6.%7."/>
      <w:lvlJc w:val="left"/>
      <w:pPr>
        <w:ind w:left="6546" w:hanging="1440"/>
      </w:pPr>
      <w:rPr>
        <w:rFonts w:ascii="Times New Roman" w:hAnsi="Times New Roman" w:hint="default"/>
        <w:sz w:val="26"/>
      </w:rPr>
    </w:lvl>
    <w:lvl w:ilvl="7">
      <w:start w:val="1"/>
      <w:numFmt w:val="decimal"/>
      <w:lvlText w:val="%1.%2.%3.%4.%5.%6.%7.%8."/>
      <w:lvlJc w:val="left"/>
      <w:pPr>
        <w:ind w:left="7757" w:hanging="1800"/>
      </w:pPr>
      <w:rPr>
        <w:rFonts w:ascii="Times New Roman" w:hAnsi="Times New Roman" w:hint="default"/>
        <w:sz w:val="26"/>
      </w:rPr>
    </w:lvl>
    <w:lvl w:ilvl="8">
      <w:start w:val="1"/>
      <w:numFmt w:val="decimal"/>
      <w:lvlText w:val="%1.%2.%3.%4.%5.%6.%7.%8.%9."/>
      <w:lvlJc w:val="left"/>
      <w:pPr>
        <w:ind w:left="8608" w:hanging="1800"/>
      </w:pPr>
      <w:rPr>
        <w:rFonts w:ascii="Times New Roman" w:hAnsi="Times New Roman" w:hint="default"/>
        <w:sz w:val="26"/>
      </w:rPr>
    </w:lvl>
  </w:abstractNum>
  <w:abstractNum w:abstractNumId="23">
    <w:nsid w:val="7BD162B6"/>
    <w:multiLevelType w:val="singleLevel"/>
    <w:tmpl w:val="43B00D9C"/>
    <w:lvl w:ilvl="0">
      <w:start w:val="2"/>
      <w:numFmt w:val="decimal"/>
      <w:lvlText w:val="1.%1."/>
      <w:legacy w:legacy="1" w:legacySpace="0" w:legacyIndent="479"/>
      <w:lvlJc w:val="left"/>
      <w:rPr>
        <w:rFonts w:ascii="Times New Roman" w:hAnsi="Times New Roman" w:cs="Times New Roman" w:hint="default"/>
      </w:rPr>
    </w:lvl>
  </w:abstractNum>
  <w:abstractNum w:abstractNumId="24">
    <w:nsid w:val="7DF85550"/>
    <w:multiLevelType w:val="singleLevel"/>
    <w:tmpl w:val="70E6A730"/>
    <w:lvl w:ilvl="0">
      <w:start w:val="1"/>
      <w:numFmt w:val="decimal"/>
      <w:lvlText w:val="2.%1."/>
      <w:legacy w:legacy="1" w:legacySpace="0" w:legacyIndent="526"/>
      <w:lvlJc w:val="left"/>
      <w:rPr>
        <w:rFonts w:ascii="Times New Roman" w:hAnsi="Times New Roman" w:cs="Times New Roman" w:hint="default"/>
      </w:rPr>
    </w:lvl>
  </w:abstractNum>
  <w:num w:numId="1">
    <w:abstractNumId w:val="5"/>
  </w:num>
  <w:num w:numId="2">
    <w:abstractNumId w:val="12"/>
  </w:num>
  <w:num w:numId="3">
    <w:abstractNumId w:val="8"/>
  </w:num>
  <w:num w:numId="4">
    <w:abstractNumId w:val="20"/>
  </w:num>
  <w:num w:numId="5">
    <w:abstractNumId w:val="2"/>
  </w:num>
  <w:num w:numId="6">
    <w:abstractNumId w:val="14"/>
  </w:num>
  <w:num w:numId="7">
    <w:abstractNumId w:val="22"/>
  </w:num>
  <w:num w:numId="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6"/>
  </w:num>
  <w:num w:numId="11">
    <w:abstractNumId w:val="23"/>
  </w:num>
  <w:num w:numId="12">
    <w:abstractNumId w:val="24"/>
  </w:num>
  <w:num w:numId="13">
    <w:abstractNumId w:val="19"/>
  </w:num>
  <w:num w:numId="14">
    <w:abstractNumId w:val="13"/>
  </w:num>
  <w:num w:numId="15">
    <w:abstractNumId w:val="17"/>
  </w:num>
  <w:num w:numId="16">
    <w:abstractNumId w:val="0"/>
    <w:lvlOverride w:ilvl="0">
      <w:lvl w:ilvl="0">
        <w:start w:val="65535"/>
        <w:numFmt w:val="bullet"/>
        <w:lvlText w:val="•"/>
        <w:legacy w:legacy="1" w:legacySpace="0" w:legacyIndent="342"/>
        <w:lvlJc w:val="left"/>
        <w:rPr>
          <w:rFonts w:ascii="Times New Roman" w:hAnsi="Times New Roman" w:cs="Times New Roman" w:hint="default"/>
        </w:rPr>
      </w:lvl>
    </w:lvlOverride>
  </w:num>
  <w:num w:numId="17">
    <w:abstractNumId w:val="3"/>
  </w:num>
  <w:num w:numId="18">
    <w:abstractNumId w:val="1"/>
  </w:num>
  <w:num w:numId="19">
    <w:abstractNumId w:val="0"/>
    <w:lvlOverride w:ilvl="0">
      <w:lvl w:ilvl="0">
        <w:start w:val="65535"/>
        <w:numFmt w:val="bullet"/>
        <w:lvlText w:val="•"/>
        <w:legacy w:legacy="1" w:legacySpace="0" w:legacyIndent="349"/>
        <w:lvlJc w:val="left"/>
        <w:rPr>
          <w:rFonts w:ascii="Times New Roman" w:hAnsi="Times New Roman" w:cs="Times New Roman" w:hint="default"/>
        </w:rPr>
      </w:lvl>
    </w:lvlOverride>
  </w:num>
  <w:num w:numId="20">
    <w:abstractNumId w:val="15"/>
  </w:num>
  <w:num w:numId="21">
    <w:abstractNumId w:val="4"/>
  </w:num>
  <w:num w:numId="22">
    <w:abstractNumId w:val="0"/>
    <w:lvlOverride w:ilvl="0">
      <w:lvl w:ilvl="0">
        <w:start w:val="65535"/>
        <w:numFmt w:val="bullet"/>
        <w:lvlText w:val="•"/>
        <w:legacy w:legacy="1" w:legacySpace="0" w:legacyIndent="357"/>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1"/>
  </w:num>
  <w:num w:numId="28">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2728C"/>
    <w:rsid w:val="00012DA0"/>
    <w:rsid w:val="00017158"/>
    <w:rsid w:val="00075CC4"/>
    <w:rsid w:val="000E4727"/>
    <w:rsid w:val="001052D8"/>
    <w:rsid w:val="0010714A"/>
    <w:rsid w:val="00110859"/>
    <w:rsid w:val="0011434E"/>
    <w:rsid w:val="00117A0E"/>
    <w:rsid w:val="001A59B3"/>
    <w:rsid w:val="00285A4C"/>
    <w:rsid w:val="003232C1"/>
    <w:rsid w:val="00356BEA"/>
    <w:rsid w:val="00376B8E"/>
    <w:rsid w:val="00381EBA"/>
    <w:rsid w:val="00382545"/>
    <w:rsid w:val="003B143C"/>
    <w:rsid w:val="004804B1"/>
    <w:rsid w:val="004A3931"/>
    <w:rsid w:val="004C558B"/>
    <w:rsid w:val="00544E93"/>
    <w:rsid w:val="0055197C"/>
    <w:rsid w:val="00583AA2"/>
    <w:rsid w:val="00626487"/>
    <w:rsid w:val="0065065D"/>
    <w:rsid w:val="00664F7B"/>
    <w:rsid w:val="006D433C"/>
    <w:rsid w:val="006F74E4"/>
    <w:rsid w:val="00704094"/>
    <w:rsid w:val="00721FD1"/>
    <w:rsid w:val="0073066F"/>
    <w:rsid w:val="00761113"/>
    <w:rsid w:val="007647E9"/>
    <w:rsid w:val="00794F21"/>
    <w:rsid w:val="008131BD"/>
    <w:rsid w:val="00814CA3"/>
    <w:rsid w:val="00823BB0"/>
    <w:rsid w:val="00836B78"/>
    <w:rsid w:val="00856FEF"/>
    <w:rsid w:val="0088775E"/>
    <w:rsid w:val="00967DE8"/>
    <w:rsid w:val="00992156"/>
    <w:rsid w:val="0099458B"/>
    <w:rsid w:val="009A3215"/>
    <w:rsid w:val="009D5EBD"/>
    <w:rsid w:val="009F64D0"/>
    <w:rsid w:val="00A708F4"/>
    <w:rsid w:val="00A907E5"/>
    <w:rsid w:val="00A91CD7"/>
    <w:rsid w:val="00AD0347"/>
    <w:rsid w:val="00AD4A60"/>
    <w:rsid w:val="00B2734D"/>
    <w:rsid w:val="00BA2176"/>
    <w:rsid w:val="00BE15A3"/>
    <w:rsid w:val="00BE55FC"/>
    <w:rsid w:val="00CD00BC"/>
    <w:rsid w:val="00CE0EF5"/>
    <w:rsid w:val="00CE1E5A"/>
    <w:rsid w:val="00CF0787"/>
    <w:rsid w:val="00CF44B4"/>
    <w:rsid w:val="00D036A6"/>
    <w:rsid w:val="00D271ED"/>
    <w:rsid w:val="00D670B0"/>
    <w:rsid w:val="00D74341"/>
    <w:rsid w:val="00DE06FD"/>
    <w:rsid w:val="00E26076"/>
    <w:rsid w:val="00E2728C"/>
    <w:rsid w:val="00E3307D"/>
    <w:rsid w:val="00E458EF"/>
    <w:rsid w:val="00E7043A"/>
    <w:rsid w:val="00EA20C4"/>
    <w:rsid w:val="00EA248A"/>
    <w:rsid w:val="00EC5F4A"/>
    <w:rsid w:val="00F66959"/>
    <w:rsid w:val="00FC360E"/>
    <w:rsid w:val="00FD70AB"/>
    <w:rsid w:val="00FF35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59"/>
  </w:style>
  <w:style w:type="paragraph" w:styleId="1">
    <w:name w:val="heading 1"/>
    <w:basedOn w:val="a"/>
    <w:next w:val="a"/>
    <w:link w:val="10"/>
    <w:qFormat/>
    <w:rsid w:val="00761113"/>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76111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761113"/>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7D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7DE8"/>
    <w:rPr>
      <w:rFonts w:ascii="Tahoma" w:hAnsi="Tahoma" w:cs="Tahoma"/>
      <w:sz w:val="16"/>
      <w:szCs w:val="16"/>
    </w:rPr>
  </w:style>
  <w:style w:type="paragraph" w:customStyle="1" w:styleId="ConsPlusNormal">
    <w:name w:val="ConsPlusNormal"/>
    <w:link w:val="ConsPlusNormal0"/>
    <w:rsid w:val="00967D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aliases w:val="Варианты ответов"/>
    <w:basedOn w:val="a"/>
    <w:link w:val="a6"/>
    <w:uiPriority w:val="34"/>
    <w:qFormat/>
    <w:rsid w:val="00967DE8"/>
    <w:pPr>
      <w:ind w:left="720"/>
      <w:contextualSpacing/>
    </w:pPr>
    <w:rPr>
      <w:rFonts w:ascii="Calibri" w:eastAsia="Calibri" w:hAnsi="Calibri" w:cs="Times New Roman"/>
    </w:rPr>
  </w:style>
  <w:style w:type="paragraph" w:customStyle="1" w:styleId="text">
    <w:name w:val="text"/>
    <w:basedOn w:val="a"/>
    <w:rsid w:val="00967DE8"/>
    <w:pPr>
      <w:spacing w:after="0" w:line="240" w:lineRule="auto"/>
      <w:ind w:firstLine="567"/>
      <w:jc w:val="both"/>
    </w:pPr>
    <w:rPr>
      <w:rFonts w:ascii="Arial" w:eastAsia="Times New Roman" w:hAnsi="Arial" w:cs="Arial"/>
      <w:sz w:val="24"/>
      <w:szCs w:val="24"/>
      <w:lang w:eastAsia="ru-RU"/>
    </w:rPr>
  </w:style>
  <w:style w:type="paragraph" w:customStyle="1" w:styleId="ConsNormal">
    <w:name w:val="ConsNormal"/>
    <w:rsid w:val="00382545"/>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814CA3"/>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a7">
    <w:name w:val="No Spacing"/>
    <w:uiPriority w:val="1"/>
    <w:qFormat/>
    <w:rsid w:val="00814CA3"/>
    <w:pPr>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rsid w:val="00814CA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814CA3"/>
    <w:rPr>
      <w:rFonts w:ascii="Times New Roman" w:eastAsia="Times New Roman" w:hAnsi="Times New Roman" w:cs="Times New Roman"/>
      <w:sz w:val="16"/>
      <w:szCs w:val="16"/>
      <w:lang w:eastAsia="ru-RU"/>
    </w:rPr>
  </w:style>
  <w:style w:type="paragraph" w:customStyle="1" w:styleId="ConsPlusCell">
    <w:name w:val="ConsPlusCell"/>
    <w:link w:val="ConsPlusCell0"/>
    <w:uiPriority w:val="99"/>
    <w:rsid w:val="00814CA3"/>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ConsPlusCell0">
    <w:name w:val="ConsPlusCell Знак"/>
    <w:basedOn w:val="a0"/>
    <w:link w:val="ConsPlusCell"/>
    <w:uiPriority w:val="99"/>
    <w:rsid w:val="00814CA3"/>
    <w:rPr>
      <w:rFonts w:ascii="Times New Roman" w:eastAsia="Times New Roman" w:hAnsi="Times New Roman" w:cs="Times New Roman"/>
      <w:lang w:eastAsia="ru-RU"/>
    </w:rPr>
  </w:style>
  <w:style w:type="character" w:customStyle="1" w:styleId="10">
    <w:name w:val="Заголовок 1 Знак"/>
    <w:basedOn w:val="a0"/>
    <w:link w:val="1"/>
    <w:rsid w:val="0076111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76111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761113"/>
    <w:rPr>
      <w:rFonts w:asciiTheme="majorHAnsi" w:eastAsiaTheme="majorEastAsia" w:hAnsiTheme="majorHAnsi" w:cstheme="majorBidi"/>
      <w:b/>
      <w:bCs/>
      <w:color w:val="4F81BD" w:themeColor="accent1"/>
      <w:sz w:val="24"/>
      <w:szCs w:val="24"/>
      <w:lang w:eastAsia="ru-RU"/>
    </w:rPr>
  </w:style>
  <w:style w:type="paragraph" w:styleId="a8">
    <w:name w:val="Title"/>
    <w:basedOn w:val="a"/>
    <w:link w:val="a9"/>
    <w:qFormat/>
    <w:rsid w:val="00761113"/>
    <w:pPr>
      <w:spacing w:after="0" w:line="240" w:lineRule="auto"/>
      <w:jc w:val="center"/>
    </w:pPr>
    <w:rPr>
      <w:rFonts w:ascii="Times New Roman" w:eastAsia="Times New Roman" w:hAnsi="Times New Roman" w:cs="Times New Roman"/>
      <w:sz w:val="24"/>
      <w:szCs w:val="20"/>
      <w:lang w:eastAsia="ru-RU"/>
    </w:rPr>
  </w:style>
  <w:style w:type="character" w:customStyle="1" w:styleId="a9">
    <w:name w:val="Название Знак"/>
    <w:basedOn w:val="a0"/>
    <w:link w:val="a8"/>
    <w:rsid w:val="00761113"/>
    <w:rPr>
      <w:rFonts w:ascii="Times New Roman" w:eastAsia="Times New Roman" w:hAnsi="Times New Roman" w:cs="Times New Roman"/>
      <w:sz w:val="24"/>
      <w:szCs w:val="20"/>
      <w:lang w:eastAsia="ru-RU"/>
    </w:rPr>
  </w:style>
  <w:style w:type="paragraph" w:styleId="aa">
    <w:name w:val="Body Text"/>
    <w:basedOn w:val="a"/>
    <w:link w:val="ab"/>
    <w:rsid w:val="00761113"/>
    <w:pPr>
      <w:spacing w:after="0" w:line="240" w:lineRule="auto"/>
      <w:jc w:val="both"/>
    </w:pPr>
    <w:rPr>
      <w:rFonts w:ascii="Times New Roman" w:eastAsia="Times New Roman" w:hAnsi="Times New Roman" w:cs="Times New Roman"/>
      <w:color w:val="000000"/>
      <w:sz w:val="24"/>
      <w:szCs w:val="24"/>
      <w:lang w:eastAsia="ru-RU"/>
    </w:rPr>
  </w:style>
  <w:style w:type="character" w:customStyle="1" w:styleId="ab">
    <w:name w:val="Основной текст Знак"/>
    <w:basedOn w:val="a0"/>
    <w:link w:val="aa"/>
    <w:rsid w:val="00761113"/>
    <w:rPr>
      <w:rFonts w:ascii="Times New Roman" w:eastAsia="Times New Roman" w:hAnsi="Times New Roman" w:cs="Times New Roman"/>
      <w:color w:val="000000"/>
      <w:sz w:val="24"/>
      <w:szCs w:val="24"/>
      <w:lang w:eastAsia="ru-RU"/>
    </w:rPr>
  </w:style>
  <w:style w:type="paragraph" w:styleId="ac">
    <w:name w:val="Normal (Web)"/>
    <w:basedOn w:val="a"/>
    <w:uiPriority w:val="99"/>
    <w:unhideWhenUsed/>
    <w:rsid w:val="0076111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76111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d">
    <w:name w:val="header"/>
    <w:basedOn w:val="a"/>
    <w:link w:val="ae"/>
    <w:uiPriority w:val="99"/>
    <w:unhideWhenUsed/>
    <w:rsid w:val="0076111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761113"/>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76111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761113"/>
    <w:rPr>
      <w:rFonts w:ascii="Times New Roman" w:eastAsia="Times New Roman" w:hAnsi="Times New Roman" w:cs="Times New Roman"/>
      <w:sz w:val="24"/>
      <w:szCs w:val="24"/>
      <w:lang w:eastAsia="ru-RU"/>
    </w:rPr>
  </w:style>
  <w:style w:type="character" w:styleId="af1">
    <w:name w:val="Hyperlink"/>
    <w:uiPriority w:val="99"/>
    <w:unhideWhenUsed/>
    <w:rsid w:val="00761113"/>
    <w:rPr>
      <w:color w:val="0000FF"/>
      <w:u w:val="single"/>
    </w:rPr>
  </w:style>
  <w:style w:type="character" w:customStyle="1" w:styleId="textexposedshow">
    <w:name w:val="text_exposed_show"/>
    <w:basedOn w:val="a0"/>
    <w:rsid w:val="00761113"/>
  </w:style>
  <w:style w:type="paragraph" w:customStyle="1" w:styleId="ConsTitle">
    <w:name w:val="ConsTitle"/>
    <w:rsid w:val="00761113"/>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character" w:customStyle="1" w:styleId="FontStyle21">
    <w:name w:val="Font Style21"/>
    <w:basedOn w:val="a0"/>
    <w:rsid w:val="00761113"/>
    <w:rPr>
      <w:rFonts w:ascii="Times New Roman" w:hAnsi="Times New Roman" w:cs="Times New Roman" w:hint="default"/>
      <w:b/>
      <w:bCs/>
      <w:sz w:val="26"/>
      <w:szCs w:val="26"/>
    </w:rPr>
  </w:style>
  <w:style w:type="paragraph" w:styleId="af2">
    <w:name w:val="endnote text"/>
    <w:basedOn w:val="a"/>
    <w:link w:val="af3"/>
    <w:uiPriority w:val="99"/>
    <w:unhideWhenUsed/>
    <w:rsid w:val="00761113"/>
    <w:pPr>
      <w:spacing w:after="0" w:line="240" w:lineRule="auto"/>
    </w:pPr>
    <w:rPr>
      <w:rFonts w:ascii="Times New Roman" w:eastAsia="Times New Roman" w:hAnsi="Times New Roman" w:cs="Times New Roman"/>
      <w:sz w:val="20"/>
      <w:szCs w:val="20"/>
      <w:lang w:eastAsia="ru-RU"/>
    </w:rPr>
  </w:style>
  <w:style w:type="character" w:customStyle="1" w:styleId="af3">
    <w:name w:val="Текст концевой сноски Знак"/>
    <w:basedOn w:val="a0"/>
    <w:link w:val="af2"/>
    <w:uiPriority w:val="99"/>
    <w:rsid w:val="00761113"/>
    <w:rPr>
      <w:rFonts w:ascii="Times New Roman" w:eastAsia="Times New Roman" w:hAnsi="Times New Roman" w:cs="Times New Roman"/>
      <w:sz w:val="20"/>
      <w:szCs w:val="20"/>
      <w:lang w:eastAsia="ru-RU"/>
    </w:rPr>
  </w:style>
  <w:style w:type="character" w:customStyle="1" w:styleId="af4">
    <w:name w:val="Основной текст_"/>
    <w:link w:val="33"/>
    <w:rsid w:val="00761113"/>
    <w:rPr>
      <w:rFonts w:ascii="Times New Roman" w:eastAsia="Times New Roman" w:hAnsi="Times New Roman"/>
      <w:sz w:val="27"/>
      <w:szCs w:val="27"/>
      <w:shd w:val="clear" w:color="auto" w:fill="FFFFFF"/>
    </w:rPr>
  </w:style>
  <w:style w:type="paragraph" w:customStyle="1" w:styleId="33">
    <w:name w:val="Основной текст3"/>
    <w:basedOn w:val="a"/>
    <w:link w:val="af4"/>
    <w:rsid w:val="00761113"/>
    <w:pPr>
      <w:widowControl w:val="0"/>
      <w:shd w:val="clear" w:color="auto" w:fill="FFFFFF"/>
      <w:spacing w:after="0" w:line="322" w:lineRule="exact"/>
      <w:ind w:hanging="1060"/>
    </w:pPr>
    <w:rPr>
      <w:rFonts w:ascii="Times New Roman" w:eastAsia="Times New Roman" w:hAnsi="Times New Roman"/>
      <w:sz w:val="27"/>
      <w:szCs w:val="27"/>
    </w:rPr>
  </w:style>
  <w:style w:type="paragraph" w:customStyle="1" w:styleId="ConsPlusNonformat">
    <w:name w:val="ConsPlusNonformat"/>
    <w:rsid w:val="007611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5">
    <w:name w:val="Table Grid"/>
    <w:basedOn w:val="a1"/>
    <w:rsid w:val="00761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uiPriority w:val="99"/>
    <w:locked/>
    <w:rsid w:val="00761113"/>
    <w:rPr>
      <w:rFonts w:ascii="Times New Roman" w:hAnsi="Times New Roman" w:cs="Times New Roman"/>
      <w:shd w:val="clear" w:color="auto" w:fill="FFFFFF"/>
    </w:rPr>
  </w:style>
  <w:style w:type="paragraph" w:customStyle="1" w:styleId="40">
    <w:name w:val="Основной текст (4)"/>
    <w:basedOn w:val="a"/>
    <w:link w:val="4"/>
    <w:uiPriority w:val="99"/>
    <w:rsid w:val="00761113"/>
    <w:pPr>
      <w:shd w:val="clear" w:color="auto" w:fill="FFFFFF"/>
      <w:spacing w:before="60" w:after="240" w:line="269" w:lineRule="exact"/>
      <w:jc w:val="center"/>
    </w:pPr>
    <w:rPr>
      <w:rFonts w:ascii="Times New Roman" w:hAnsi="Times New Roman" w:cs="Times New Roman"/>
    </w:rPr>
  </w:style>
  <w:style w:type="paragraph" w:customStyle="1" w:styleId="11">
    <w:name w:val="Обычный1"/>
    <w:rsid w:val="00CF0787"/>
    <w:pPr>
      <w:spacing w:after="0" w:line="240" w:lineRule="auto"/>
    </w:pPr>
    <w:rPr>
      <w:rFonts w:ascii="Times New Roman" w:eastAsia="Times New Roman" w:hAnsi="Times New Roman" w:cs="Times New Roman"/>
      <w:sz w:val="20"/>
      <w:szCs w:val="20"/>
      <w:lang w:eastAsia="ru-RU"/>
    </w:rPr>
  </w:style>
  <w:style w:type="character" w:styleId="af6">
    <w:name w:val="page number"/>
    <w:rsid w:val="00CF0787"/>
    <w:rPr>
      <w:rFonts w:cs="Times New Roman"/>
    </w:rPr>
  </w:style>
  <w:style w:type="character" w:customStyle="1" w:styleId="FontStyle12">
    <w:name w:val="Font Style12"/>
    <w:rsid w:val="00CF0787"/>
    <w:rPr>
      <w:rFonts w:ascii="Times New Roman" w:hAnsi="Times New Roman" w:cs="Times New Roman"/>
      <w:i/>
      <w:iCs/>
      <w:spacing w:val="-20"/>
      <w:sz w:val="34"/>
      <w:szCs w:val="34"/>
    </w:rPr>
  </w:style>
  <w:style w:type="character" w:customStyle="1" w:styleId="FontStyle11">
    <w:name w:val="Font Style11"/>
    <w:rsid w:val="00CF0787"/>
    <w:rPr>
      <w:rFonts w:ascii="Times New Roman" w:hAnsi="Times New Roman" w:cs="Times New Roman"/>
      <w:sz w:val="20"/>
      <w:szCs w:val="20"/>
    </w:rPr>
  </w:style>
  <w:style w:type="character" w:styleId="af7">
    <w:name w:val="Strong"/>
    <w:basedOn w:val="a0"/>
    <w:uiPriority w:val="22"/>
    <w:qFormat/>
    <w:rsid w:val="00075CC4"/>
    <w:rPr>
      <w:b/>
      <w:bCs/>
    </w:rPr>
  </w:style>
  <w:style w:type="paragraph" w:customStyle="1" w:styleId="ConsPlusDocList">
    <w:name w:val="ConsPlusDocList"/>
    <w:uiPriority w:val="99"/>
    <w:rsid w:val="006D43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Варианты ответов Знак"/>
    <w:link w:val="a5"/>
    <w:uiPriority w:val="99"/>
    <w:locked/>
    <w:rsid w:val="0011434E"/>
    <w:rPr>
      <w:rFonts w:ascii="Calibri" w:eastAsia="Calibri" w:hAnsi="Calibri" w:cs="Times New Roman"/>
    </w:rPr>
  </w:style>
  <w:style w:type="character" w:customStyle="1" w:styleId="ConsPlusNormal0">
    <w:name w:val="ConsPlusNormal Знак"/>
    <w:link w:val="ConsPlusNormal"/>
    <w:locked/>
    <w:rsid w:val="0011434E"/>
    <w:rPr>
      <w:rFonts w:ascii="Arial" w:eastAsia="Times New Roman" w:hAnsi="Arial" w:cs="Arial"/>
      <w:sz w:val="20"/>
      <w:szCs w:val="20"/>
      <w:lang w:eastAsia="ru-RU"/>
    </w:rPr>
  </w:style>
  <w:style w:type="paragraph" w:customStyle="1" w:styleId="12">
    <w:name w:val="Абзац списка1"/>
    <w:basedOn w:val="a"/>
    <w:rsid w:val="00A708F4"/>
    <w:pPr>
      <w:ind w:left="720"/>
      <w:contextualSpacing/>
    </w:pPr>
    <w:rPr>
      <w:rFonts w:ascii="Calibri" w:eastAsia="Times New Roman" w:hAnsi="Calibri" w:cs="Times New Roman"/>
      <w:lang w:eastAsia="ru-RU"/>
    </w:rPr>
  </w:style>
  <w:style w:type="paragraph" w:styleId="af8">
    <w:name w:val="Body Text Indent"/>
    <w:basedOn w:val="a"/>
    <w:link w:val="af9"/>
    <w:uiPriority w:val="99"/>
    <w:unhideWhenUsed/>
    <w:rsid w:val="00A708F4"/>
    <w:pPr>
      <w:spacing w:after="120"/>
      <w:ind w:left="283"/>
    </w:pPr>
  </w:style>
  <w:style w:type="character" w:customStyle="1" w:styleId="af9">
    <w:name w:val="Основной текст с отступом Знак"/>
    <w:basedOn w:val="a0"/>
    <w:link w:val="af8"/>
    <w:uiPriority w:val="99"/>
    <w:rsid w:val="00A708F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63B3D221DB49A71AA9329594F6B28535B136C3F1859552F9FEA8EE515AA31D42C0FF6D58CD112AdDg3H" TargetMode="External"/><Relationship Id="rId13" Type="http://schemas.openxmlformats.org/officeDocument/2006/relationships/hyperlink" Target="consultantplus://offline/ref=0DCFD3A83DFC0F5ECEB90D6CF469BA10C32E607843E29BB1BD5822B49FEEB0AB7AC665339084F6BBS5f0H" TargetMode="External"/><Relationship Id="rId18" Type="http://schemas.openxmlformats.org/officeDocument/2006/relationships/hyperlink" Target="consultantplus://offline/ref=0DCFD3A83DFC0F5ECEB90D6CF469BA10C326647D4BE89BB1BD5822B49FEEB0AB7AC665339084F7BES5f6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0DCFD3A83DFC0F5ECEB90D6CF469BA10C326647D4BE89BB1BD5822B49FEEB0AB7AC665339084F4BDS5f5H" TargetMode="External"/><Relationship Id="rId7" Type="http://schemas.openxmlformats.org/officeDocument/2006/relationships/image" Target="media/image1.png"/><Relationship Id="rId12" Type="http://schemas.openxmlformats.org/officeDocument/2006/relationships/hyperlink" Target="consultantplus://offline/ref=0DCFD3A83DFC0F5ECEB90D6CF469BA10C32E607843E29BB1BD5822B49FEEB0AB7AC665339085F4BAS5f5H" TargetMode="External"/><Relationship Id="rId17" Type="http://schemas.openxmlformats.org/officeDocument/2006/relationships/hyperlink" Target="consultantplus://offline/ref=0DCFD3A83DFC0F5ECEB90D6CF469BA10C32E607843E29BB1BD5822B49FEEB0AB7AC665339085F0B4S5fBH"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0DCFD3A83DFC0F5ECEB90D6CF469BA10C32E607843E29BB1BD5822B49FSEfEH" TargetMode="External"/><Relationship Id="rId20" Type="http://schemas.openxmlformats.org/officeDocument/2006/relationships/hyperlink" Target="consultantplus://offline/ref=0DCFD3A83DFC0F5ECEB90D6CF469BA10C326647D4BE89BB1BD5822B49FEEB0AB7AC665339084F7BDS5f4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DCFD3A83DFC0F5ECEB90D6CF469BA10C324677F4BE39BB1BD5822B49FEEB0AB7AC665319787SFf6H"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0DCFD3A83DFC0F5ECEB90D6CF469BA10C32E607843E29BB1BD5822B49FSEfEH" TargetMode="External"/><Relationship Id="rId23" Type="http://schemas.openxmlformats.org/officeDocument/2006/relationships/hyperlink" Target="consultantplus://offline/ref=0DCFD3A83DFC0F5ECEB90D6CF469BA10C32760734EED9BB1BD5822B49FEEB0AB7AC665339084F2BCS5f7H" TargetMode="External"/><Relationship Id="rId10" Type="http://schemas.openxmlformats.org/officeDocument/2006/relationships/hyperlink" Target="consultantplus://offline/ref=4663B3D221DB49A71AA9329594F6B28535B136C3F1859552F9FEA8EE515AA31D42C0FF6D58CD112AdDg3H" TargetMode="External"/><Relationship Id="rId19" Type="http://schemas.openxmlformats.org/officeDocument/2006/relationships/hyperlink" Target="consultantplus://offline/ref=0DCFD3A83DFC0F5ECEB90D6CF469BA10C324677F4BE39BB1BD5822B49FSEfEH" TargetMode="External"/><Relationship Id="rId4" Type="http://schemas.openxmlformats.org/officeDocument/2006/relationships/webSettings" Target="webSettings.xml"/><Relationship Id="rId9" Type="http://schemas.openxmlformats.org/officeDocument/2006/relationships/hyperlink" Target="consultantplus://offline/ref=4663B3D221DB49A71AA9329594F6B28535B136C3F1859552F9FEA8EE515AA31D42C0FF6D58CD112AdDg3H" TargetMode="External"/><Relationship Id="rId14" Type="http://schemas.openxmlformats.org/officeDocument/2006/relationships/hyperlink" Target="consultantplus://offline/ref=0DCFD3A83DFC0F5ECEB90D6CF469BA10C32E607843E29BB1BD5822B49FEEB0AB7AC665339084F6BAS5f0H" TargetMode="External"/><Relationship Id="rId22" Type="http://schemas.openxmlformats.org/officeDocument/2006/relationships/hyperlink" Target="consultantplus://offline/ref=0DCFD3A83DFC0F5ECEB90D6CF469BA10C32760734EED9BB1BD5822B49FEEB0AB7AC665339084F7BCS5f2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5722</Words>
  <Characters>32622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Федоровна</dc:creator>
  <cp:lastModifiedBy>Пользователь</cp:lastModifiedBy>
  <cp:revision>3</cp:revision>
  <cp:lastPrinted>2018-10-09T12:53:00Z</cp:lastPrinted>
  <dcterms:created xsi:type="dcterms:W3CDTF">2018-05-28T08:39:00Z</dcterms:created>
  <dcterms:modified xsi:type="dcterms:W3CDTF">2018-10-09T12:55:00Z</dcterms:modified>
</cp:coreProperties>
</file>